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5C7" w:rsidRDefault="00C12E80" w:rsidP="006105C7">
      <w:pPr>
        <w:spacing w:after="0"/>
        <w:rPr>
          <w:rFonts w:ascii="Times New Roman" w:hAnsi="Times New Roman" w:cs="Times New Roman"/>
          <w:sz w:val="24"/>
          <w:szCs w:val="24"/>
        </w:rPr>
      </w:pPr>
      <w:r>
        <w:rPr>
          <w:rFonts w:ascii="Times New Roman" w:hAnsi="Times New Roman" w:cs="Times New Roman"/>
          <w:sz w:val="24"/>
          <w:szCs w:val="24"/>
        </w:rPr>
        <w:t>ENR.Com</w:t>
      </w:r>
    </w:p>
    <w:p w:rsidR="00C12E80" w:rsidRDefault="00C12E80" w:rsidP="006105C7">
      <w:pPr>
        <w:spacing w:after="0"/>
        <w:rPr>
          <w:rFonts w:ascii="Times New Roman" w:hAnsi="Times New Roman" w:cs="Times New Roman"/>
          <w:sz w:val="24"/>
          <w:szCs w:val="24"/>
        </w:rPr>
      </w:pPr>
      <w:r>
        <w:rPr>
          <w:rFonts w:ascii="Times New Roman" w:hAnsi="Times New Roman" w:cs="Times New Roman"/>
          <w:sz w:val="24"/>
          <w:szCs w:val="24"/>
        </w:rPr>
        <w:t>Engineering News-Record</w:t>
      </w:r>
    </w:p>
    <w:p w:rsidR="00C12E80" w:rsidRDefault="001E6C55" w:rsidP="006105C7">
      <w:pPr>
        <w:spacing w:after="0"/>
      </w:pPr>
      <w:hyperlink r:id="rId8" w:history="1">
        <w:r w:rsidRPr="00943AAB">
          <w:rPr>
            <w:rStyle w:val="Hyperlink"/>
          </w:rPr>
          <w:t>https://www.enr.com/blogs/12-california-views/post/43966-san-franciscos-tallest-building-to-install-innovative-water-recycling-system</w:t>
        </w:r>
      </w:hyperlink>
    </w:p>
    <w:p w:rsidR="00BC1B55" w:rsidRDefault="00BC1B55" w:rsidP="006105C7">
      <w:pPr>
        <w:spacing w:after="0"/>
        <w:rPr>
          <w:rFonts w:ascii="Times New Roman" w:hAnsi="Times New Roman" w:cs="Times New Roman"/>
          <w:sz w:val="24"/>
          <w:szCs w:val="24"/>
        </w:rPr>
      </w:pPr>
    </w:p>
    <w:p w:rsidR="006105C7" w:rsidRDefault="001E6C55" w:rsidP="006105C7">
      <w:pPr>
        <w:spacing w:after="0"/>
        <w:rPr>
          <w:rFonts w:ascii="Times New Roman" w:hAnsi="Times New Roman" w:cs="Times New Roman"/>
          <w:sz w:val="24"/>
          <w:szCs w:val="24"/>
        </w:rPr>
      </w:pPr>
      <w:r w:rsidRPr="001E6C55">
        <w:rPr>
          <w:rFonts w:ascii="Times New Roman" w:hAnsi="Times New Roman" w:cs="Times New Roman"/>
          <w:sz w:val="28"/>
          <w:szCs w:val="28"/>
        </w:rPr>
        <w:t>San Francisco's Tallest Building to Install Innovative Water Recycling System</w:t>
      </w:r>
    </w:p>
    <w:p w:rsidR="00B61A3C" w:rsidRDefault="00B61A3C" w:rsidP="006C6BFE">
      <w:pPr>
        <w:spacing w:after="0" w:line="240" w:lineRule="auto"/>
        <w:rPr>
          <w:rFonts w:ascii="Times New Roman" w:hAnsi="Times New Roman" w:cs="Times New Roman"/>
          <w:sz w:val="24"/>
          <w:szCs w:val="24"/>
        </w:rPr>
      </w:pPr>
    </w:p>
    <w:p w:rsidR="003721ED" w:rsidRPr="003721ED" w:rsidRDefault="003721ED" w:rsidP="003721ED">
      <w:pPr>
        <w:spacing w:after="0" w:line="240" w:lineRule="auto"/>
        <w:rPr>
          <w:rFonts w:ascii="Times New Roman" w:hAnsi="Times New Roman" w:cs="Times New Roman"/>
          <w:noProof/>
          <w:sz w:val="24"/>
          <w:szCs w:val="24"/>
        </w:rPr>
      </w:pPr>
      <w:r w:rsidRPr="003721ED">
        <w:rPr>
          <w:rFonts w:ascii="Times New Roman" w:hAnsi="Times New Roman" w:cs="Times New Roman"/>
          <w:noProof/>
          <w:sz w:val="24"/>
          <w:szCs w:val="24"/>
        </w:rPr>
        <w:drawing>
          <wp:inline distT="0" distB="0" distL="0" distR="0">
            <wp:extent cx="5227320" cy="3196797"/>
            <wp:effectExtent l="0" t="0" r="0" b="3810"/>
            <wp:docPr id="3" name="Picture 3" descr="Salesfo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lesfor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7320" cy="3196797"/>
                    </a:xfrm>
                    <a:prstGeom prst="rect">
                      <a:avLst/>
                    </a:prstGeom>
                    <a:noFill/>
                    <a:ln>
                      <a:noFill/>
                    </a:ln>
                  </pic:spPr>
                </pic:pic>
              </a:graphicData>
            </a:graphic>
          </wp:inline>
        </w:drawing>
      </w:r>
    </w:p>
    <w:p w:rsidR="003721ED" w:rsidRPr="003721ED" w:rsidRDefault="003721ED" w:rsidP="003721ED">
      <w:pPr>
        <w:spacing w:after="0" w:line="240" w:lineRule="auto"/>
        <w:rPr>
          <w:rFonts w:ascii="Times New Roman" w:hAnsi="Times New Roman" w:cs="Times New Roman"/>
          <w:noProof/>
          <w:sz w:val="24"/>
          <w:szCs w:val="24"/>
        </w:rPr>
      </w:pPr>
      <w:r w:rsidRPr="003721ED">
        <w:rPr>
          <w:rFonts w:ascii="Times New Roman" w:hAnsi="Times New Roman" w:cs="Times New Roman"/>
          <w:i/>
          <w:iCs/>
          <w:noProof/>
          <w:sz w:val="24"/>
          <w:szCs w:val="24"/>
        </w:rPr>
        <w:t>San Francisco's tallest skyscraper, Salesforce Tower, is installing the largest on-site water recycling system in a commercial high-rise building in the United States (photo - Salesforce) </w:t>
      </w:r>
    </w:p>
    <w:p w:rsidR="001638FD" w:rsidRDefault="001638FD" w:rsidP="0029635F">
      <w:pPr>
        <w:spacing w:after="0" w:line="240" w:lineRule="auto"/>
        <w:rPr>
          <w:rFonts w:ascii="Times New Roman" w:hAnsi="Times New Roman" w:cs="Times New Roman"/>
          <w:sz w:val="24"/>
          <w:szCs w:val="24"/>
        </w:rPr>
      </w:pPr>
    </w:p>
    <w:p w:rsidR="0029635F" w:rsidRPr="0029635F" w:rsidRDefault="003721ED" w:rsidP="0029635F">
      <w:pPr>
        <w:spacing w:after="0" w:line="240" w:lineRule="auto"/>
        <w:rPr>
          <w:rFonts w:ascii="Times New Roman" w:hAnsi="Times New Roman" w:cs="Times New Roman"/>
          <w:sz w:val="24"/>
          <w:szCs w:val="24"/>
        </w:rPr>
      </w:pPr>
      <w:r>
        <w:rPr>
          <w:rFonts w:ascii="Times New Roman" w:hAnsi="Times New Roman" w:cs="Times New Roman"/>
          <w:sz w:val="24"/>
          <w:szCs w:val="24"/>
        </w:rPr>
        <w:t>February 12</w:t>
      </w:r>
      <w:r w:rsidR="0029635F" w:rsidRPr="0029635F">
        <w:rPr>
          <w:rFonts w:ascii="Times New Roman" w:hAnsi="Times New Roman" w:cs="Times New Roman"/>
          <w:sz w:val="24"/>
          <w:szCs w:val="24"/>
        </w:rPr>
        <w:t>, 201</w:t>
      </w:r>
      <w:r>
        <w:rPr>
          <w:rFonts w:ascii="Times New Roman" w:hAnsi="Times New Roman" w:cs="Times New Roman"/>
          <w:sz w:val="24"/>
          <w:szCs w:val="24"/>
        </w:rPr>
        <w:t>8</w:t>
      </w:r>
    </w:p>
    <w:p w:rsidR="000D350E" w:rsidRDefault="003721ED" w:rsidP="0029635F">
      <w:pPr>
        <w:spacing w:after="0" w:line="240" w:lineRule="auto"/>
        <w:rPr>
          <w:rFonts w:ascii="Times New Roman" w:hAnsi="Times New Roman" w:cs="Times New Roman"/>
          <w:sz w:val="24"/>
          <w:szCs w:val="24"/>
        </w:rPr>
      </w:pPr>
      <w:r>
        <w:rPr>
          <w:rFonts w:ascii="Times New Roman" w:hAnsi="Times New Roman" w:cs="Times New Roman"/>
          <w:sz w:val="24"/>
          <w:szCs w:val="24"/>
        </w:rPr>
        <w:t>Greg Aragon</w:t>
      </w:r>
    </w:p>
    <w:p w:rsidR="00E9614E" w:rsidRDefault="00A23927" w:rsidP="00E9614E">
      <w:pPr>
        <w:spacing w:after="0" w:line="240" w:lineRule="auto"/>
      </w:pPr>
      <w:r w:rsidRPr="00A23927">
        <w:rPr>
          <w:rFonts w:ascii="Tahoma" w:hAnsi="Tahoma" w:cs="Tahoma"/>
          <w:sz w:val="24"/>
          <w:szCs w:val="24"/>
        </w:rPr>
        <w:t>﻿</w:t>
      </w:r>
      <w:r w:rsidR="00E9614E">
        <w:t xml:space="preserve"> </w:t>
      </w:r>
    </w:p>
    <w:p w:rsidR="00F9114E" w:rsidRPr="00F9114E" w:rsidRDefault="00F9114E" w:rsidP="00F9114E">
      <w:pPr>
        <w:spacing w:after="120" w:line="240" w:lineRule="auto"/>
        <w:rPr>
          <w:rFonts w:ascii="Times New Roman" w:hAnsi="Times New Roman" w:cs="Times New Roman"/>
          <w:sz w:val="24"/>
          <w:szCs w:val="24"/>
        </w:rPr>
      </w:pPr>
      <w:r w:rsidRPr="00F9114E">
        <w:rPr>
          <w:rFonts w:ascii="Times New Roman" w:hAnsi="Times New Roman" w:cs="Times New Roman"/>
          <w:sz w:val="24"/>
          <w:szCs w:val="24"/>
        </w:rPr>
        <w:t>San Francisco's newest and tallest skyscraper announced recently that it will feature the largest on-site water recycling system in a commercial high-rise building in the United States. In the new 1,070-ft-tall Salesforce Tower, wastewater from sources such as rooftop rainwater collection, cooling towers, showers, sinks, toilets and urinals will be collected, treated in a centralized treatment center and recirculated through a separate pipe system to serve non-potable uses in the building.</w:t>
      </w:r>
    </w:p>
    <w:p w:rsidR="00F9114E" w:rsidRPr="00F9114E" w:rsidRDefault="00F9114E" w:rsidP="00F9114E">
      <w:pPr>
        <w:spacing w:after="120" w:line="240" w:lineRule="auto"/>
        <w:rPr>
          <w:rFonts w:ascii="Times New Roman" w:hAnsi="Times New Roman" w:cs="Times New Roman"/>
          <w:sz w:val="24"/>
          <w:szCs w:val="24"/>
        </w:rPr>
      </w:pPr>
      <w:r w:rsidRPr="00F9114E">
        <w:rPr>
          <w:rFonts w:ascii="Times New Roman" w:hAnsi="Times New Roman" w:cs="Times New Roman"/>
          <w:sz w:val="24"/>
          <w:szCs w:val="24"/>
        </w:rPr>
        <w:t>The system, the first of its kind for the city, will reduce drinking water demand by saving up to 30,000 gallons of fresh water a day and 7.8 million gallons a year, equivalent to the annual water consumption of 16,000 San Francisco residents, say project officials.</w:t>
      </w:r>
    </w:p>
    <w:p w:rsidR="00F9114E" w:rsidRPr="00F9114E" w:rsidRDefault="00F9114E" w:rsidP="00F9114E">
      <w:pPr>
        <w:spacing w:after="120" w:line="240" w:lineRule="auto"/>
        <w:rPr>
          <w:rFonts w:ascii="Times New Roman" w:hAnsi="Times New Roman" w:cs="Times New Roman"/>
          <w:sz w:val="24"/>
          <w:szCs w:val="24"/>
        </w:rPr>
      </w:pPr>
      <w:r w:rsidRPr="00F9114E">
        <w:rPr>
          <w:rFonts w:ascii="Times New Roman" w:hAnsi="Times New Roman" w:cs="Times New Roman"/>
          <w:sz w:val="24"/>
          <w:szCs w:val="24"/>
        </w:rPr>
        <w:t xml:space="preserve">The </w:t>
      </w:r>
      <w:proofErr w:type="spellStart"/>
      <w:r w:rsidRPr="00F9114E">
        <w:rPr>
          <w:rFonts w:ascii="Times New Roman" w:hAnsi="Times New Roman" w:cs="Times New Roman"/>
          <w:sz w:val="24"/>
          <w:szCs w:val="24"/>
        </w:rPr>
        <w:t>blackwater</w:t>
      </w:r>
      <w:proofErr w:type="spellEnd"/>
      <w:r w:rsidRPr="00F9114E">
        <w:rPr>
          <w:rFonts w:ascii="Times New Roman" w:hAnsi="Times New Roman" w:cs="Times New Roman"/>
          <w:sz w:val="24"/>
          <w:szCs w:val="24"/>
        </w:rPr>
        <w:t xml:space="preserve"> system will be treating water in the parking deck, below-grade on levels P2 and P3. Once water is treated, it will be stored on level P1 before being distributed for non-potable uses throughout the building.</w:t>
      </w:r>
    </w:p>
    <w:p w:rsidR="00F9114E" w:rsidRPr="00F9114E" w:rsidRDefault="00F9114E" w:rsidP="00F9114E">
      <w:pPr>
        <w:spacing w:after="120" w:line="240" w:lineRule="auto"/>
        <w:rPr>
          <w:rFonts w:ascii="Times New Roman" w:hAnsi="Times New Roman" w:cs="Times New Roman"/>
          <w:sz w:val="24"/>
          <w:szCs w:val="24"/>
        </w:rPr>
      </w:pPr>
      <w:r w:rsidRPr="00F9114E">
        <w:rPr>
          <w:rFonts w:ascii="Times New Roman" w:hAnsi="Times New Roman" w:cs="Times New Roman"/>
          <w:sz w:val="24"/>
          <w:szCs w:val="24"/>
        </w:rPr>
        <w:t xml:space="preserve">In collaboration with the city and building owner Boston Properties, the </w:t>
      </w:r>
      <w:proofErr w:type="spellStart"/>
      <w:r w:rsidRPr="00F9114E">
        <w:rPr>
          <w:rFonts w:ascii="Times New Roman" w:hAnsi="Times New Roman" w:cs="Times New Roman"/>
          <w:sz w:val="24"/>
          <w:szCs w:val="24"/>
        </w:rPr>
        <w:t>blackwater</w:t>
      </w:r>
      <w:proofErr w:type="spellEnd"/>
      <w:r w:rsidRPr="00F9114E">
        <w:rPr>
          <w:rFonts w:ascii="Times New Roman" w:hAnsi="Times New Roman" w:cs="Times New Roman"/>
          <w:sz w:val="24"/>
          <w:szCs w:val="24"/>
        </w:rPr>
        <w:t xml:space="preserve"> system represents the first partnership in the U.S. between a city government, building owner and a </w:t>
      </w:r>
      <w:r w:rsidRPr="00F9114E">
        <w:rPr>
          <w:rFonts w:ascii="Times New Roman" w:hAnsi="Times New Roman" w:cs="Times New Roman"/>
          <w:sz w:val="24"/>
          <w:szCs w:val="24"/>
        </w:rPr>
        <w:lastRenderedPageBreak/>
        <w:t xml:space="preserve">tenant to support </w:t>
      </w:r>
      <w:proofErr w:type="spellStart"/>
      <w:r w:rsidRPr="00F9114E">
        <w:rPr>
          <w:rFonts w:ascii="Times New Roman" w:hAnsi="Times New Roman" w:cs="Times New Roman"/>
          <w:sz w:val="24"/>
          <w:szCs w:val="24"/>
        </w:rPr>
        <w:t>blackwater</w:t>
      </w:r>
      <w:proofErr w:type="spellEnd"/>
      <w:r w:rsidRPr="00F9114E">
        <w:rPr>
          <w:rFonts w:ascii="Times New Roman" w:hAnsi="Times New Roman" w:cs="Times New Roman"/>
          <w:sz w:val="24"/>
          <w:szCs w:val="24"/>
        </w:rPr>
        <w:t xml:space="preserve"> reuse in a commercial high-rise building. The system, being installed by Australian company </w:t>
      </w:r>
      <w:proofErr w:type="spellStart"/>
      <w:r w:rsidRPr="00F9114E">
        <w:rPr>
          <w:rFonts w:ascii="Times New Roman" w:hAnsi="Times New Roman" w:cs="Times New Roman"/>
          <w:sz w:val="24"/>
          <w:szCs w:val="24"/>
        </w:rPr>
        <w:t>Aquacell</w:t>
      </w:r>
      <w:proofErr w:type="spellEnd"/>
      <w:r w:rsidRPr="00F9114E">
        <w:rPr>
          <w:rFonts w:ascii="Times New Roman" w:hAnsi="Times New Roman" w:cs="Times New Roman"/>
          <w:sz w:val="24"/>
          <w:szCs w:val="24"/>
        </w:rPr>
        <w:t>, will provide water recycling for all tenants in Salesforce Tower and can offer a blueprint for other companies interested in sustainable water strategies.</w:t>
      </w:r>
    </w:p>
    <w:p w:rsidR="00F9114E" w:rsidRPr="00F9114E" w:rsidRDefault="00F9114E" w:rsidP="00F9114E">
      <w:pPr>
        <w:spacing w:after="120" w:line="240" w:lineRule="auto"/>
        <w:rPr>
          <w:rFonts w:ascii="Times New Roman" w:hAnsi="Times New Roman" w:cs="Times New Roman"/>
          <w:sz w:val="24"/>
          <w:szCs w:val="24"/>
        </w:rPr>
      </w:pPr>
      <w:r w:rsidRPr="00F9114E">
        <w:rPr>
          <w:rFonts w:ascii="Times New Roman" w:hAnsi="Times New Roman" w:cs="Times New Roman"/>
          <w:sz w:val="24"/>
          <w:szCs w:val="24"/>
        </w:rPr>
        <w:t xml:space="preserve">"I would recommend to any company looking </w:t>
      </w:r>
      <w:proofErr w:type="gramStart"/>
      <w:r w:rsidRPr="00F9114E">
        <w:rPr>
          <w:rFonts w:ascii="Times New Roman" w:hAnsi="Times New Roman" w:cs="Times New Roman"/>
          <w:sz w:val="24"/>
          <w:szCs w:val="24"/>
        </w:rPr>
        <w:t>to install</w:t>
      </w:r>
      <w:proofErr w:type="gramEnd"/>
      <w:r w:rsidRPr="00F9114E">
        <w:rPr>
          <w:rFonts w:ascii="Times New Roman" w:hAnsi="Times New Roman" w:cs="Times New Roman"/>
          <w:sz w:val="24"/>
          <w:szCs w:val="24"/>
        </w:rPr>
        <w:t xml:space="preserve"> any sustainability feature in a new or existing building to have candid discussions with their local government officials and partners about the need for such technologies," says Patrick Flynn, senior director of sustainability for Salesforce, a company specializing in cloud computing and customer relationship management (CRM). "Incorporate everyone from the early stages of planning to ensure alignment throughout the process."</w:t>
      </w:r>
    </w:p>
    <w:p w:rsidR="00F9114E" w:rsidRPr="00F9114E" w:rsidRDefault="00F9114E" w:rsidP="00F9114E">
      <w:pPr>
        <w:spacing w:after="120" w:line="240" w:lineRule="auto"/>
        <w:rPr>
          <w:rFonts w:ascii="Times New Roman" w:hAnsi="Times New Roman" w:cs="Times New Roman"/>
          <w:sz w:val="24"/>
          <w:szCs w:val="24"/>
        </w:rPr>
      </w:pPr>
      <w:r w:rsidRPr="00F9114E">
        <w:rPr>
          <w:rFonts w:ascii="Times New Roman" w:hAnsi="Times New Roman" w:cs="Times New Roman"/>
          <w:sz w:val="24"/>
          <w:szCs w:val="24"/>
        </w:rPr>
        <w:t>Flynn says construction on the project is anticipated to take six months and should begin this spring. Following construction, an estimated six months of commissioning will take place during which San Francisco city and county agencies will perform water quality testing and balancing. Upon completion, staff will be issued a license for ongoing operation, he says.</w:t>
      </w:r>
    </w:p>
    <w:p w:rsidR="00F9114E" w:rsidRPr="00F9114E" w:rsidRDefault="00F9114E" w:rsidP="00F9114E">
      <w:pPr>
        <w:spacing w:after="120" w:line="240" w:lineRule="auto"/>
        <w:rPr>
          <w:rFonts w:ascii="Times New Roman" w:hAnsi="Times New Roman" w:cs="Times New Roman"/>
          <w:sz w:val="24"/>
          <w:szCs w:val="24"/>
        </w:rPr>
      </w:pPr>
      <w:r w:rsidRPr="00F9114E">
        <w:rPr>
          <w:rFonts w:ascii="Times New Roman" w:hAnsi="Times New Roman" w:cs="Times New Roman"/>
          <w:sz w:val="24"/>
          <w:szCs w:val="24"/>
        </w:rPr>
        <w:t>Though the cost of the project is not being disclosed, Flynn says Salesforce will "see the payoff of the system down the line as it will reduce the building’s water footprint by 76% - equivalent to the yearly water consumption of 16,000 local residents."</w:t>
      </w:r>
    </w:p>
    <w:p w:rsidR="00F9114E" w:rsidRPr="00F9114E" w:rsidRDefault="00F9114E" w:rsidP="00F9114E">
      <w:pPr>
        <w:spacing w:after="120" w:line="240" w:lineRule="auto"/>
        <w:rPr>
          <w:rFonts w:ascii="Times New Roman" w:hAnsi="Times New Roman" w:cs="Times New Roman"/>
          <w:sz w:val="24"/>
          <w:szCs w:val="24"/>
        </w:rPr>
      </w:pPr>
      <w:r w:rsidRPr="00F9114E">
        <w:rPr>
          <w:rFonts w:ascii="Times New Roman" w:hAnsi="Times New Roman" w:cs="Times New Roman"/>
          <w:sz w:val="24"/>
          <w:szCs w:val="24"/>
        </w:rPr>
        <w:t>The system was built in isolation of the existing plumbing system and is designed to last for the duration of the building’s lifetime with routine replacement of membranes, pumps and other miscellaneous items. Since it is separate, it can be shut off or disconnected from the building plumbing without water service interruption for repairs or maintenance.</w:t>
      </w:r>
    </w:p>
    <w:p w:rsidR="00F9114E" w:rsidRPr="00F9114E" w:rsidRDefault="00F9114E" w:rsidP="00F9114E">
      <w:pPr>
        <w:spacing w:after="120" w:line="240" w:lineRule="auto"/>
        <w:rPr>
          <w:rFonts w:ascii="Times New Roman" w:hAnsi="Times New Roman" w:cs="Times New Roman"/>
          <w:sz w:val="24"/>
          <w:szCs w:val="24"/>
        </w:rPr>
      </w:pPr>
      <w:r w:rsidRPr="00F9114E">
        <w:rPr>
          <w:rFonts w:ascii="Times New Roman" w:hAnsi="Times New Roman" w:cs="Times New Roman"/>
          <w:sz w:val="24"/>
          <w:szCs w:val="24"/>
        </w:rPr>
        <w:t>Flynn told me the project's most interesting construction challenge is probably that it is a retrofit to an existing, newly constructed building with a very tight footprint and site in downtown San Francisco. </w:t>
      </w:r>
    </w:p>
    <w:p w:rsidR="00F9114E" w:rsidRPr="00F9114E" w:rsidRDefault="00F9114E" w:rsidP="00F9114E">
      <w:pPr>
        <w:spacing w:after="120" w:line="240" w:lineRule="auto"/>
        <w:rPr>
          <w:rFonts w:ascii="Times New Roman" w:hAnsi="Times New Roman" w:cs="Times New Roman"/>
          <w:sz w:val="24"/>
          <w:szCs w:val="24"/>
        </w:rPr>
      </w:pPr>
      <w:r w:rsidRPr="00F9114E">
        <w:rPr>
          <w:rFonts w:ascii="Times New Roman" w:hAnsi="Times New Roman" w:cs="Times New Roman"/>
          <w:sz w:val="24"/>
          <w:szCs w:val="24"/>
        </w:rPr>
        <w:t>"The building already has dual plumbing to its plumbing fixtures on all 62 floors and an existing rain catchment system," he said. "</w:t>
      </w:r>
      <w:proofErr w:type="spellStart"/>
      <w:r w:rsidRPr="00F9114E">
        <w:rPr>
          <w:rFonts w:ascii="Times New Roman" w:hAnsi="Times New Roman" w:cs="Times New Roman"/>
          <w:sz w:val="24"/>
          <w:szCs w:val="24"/>
        </w:rPr>
        <w:t>Aquacell’s</w:t>
      </w:r>
      <w:proofErr w:type="spellEnd"/>
      <w:r w:rsidRPr="00F9114E">
        <w:rPr>
          <w:rFonts w:ascii="Times New Roman" w:hAnsi="Times New Roman" w:cs="Times New Roman"/>
          <w:sz w:val="24"/>
          <w:szCs w:val="24"/>
        </w:rPr>
        <w:t xml:space="preserve"> Blackwater System integrates with the existing water reuse technology and will provide an estimated 30,000 gallons per day of treated reusable water for non-potable uses throughout the building. It is also unusual for an urban commercial building to recycle water for toilets, cooling towers and irrigation – </w:t>
      </w:r>
      <w:proofErr w:type="spellStart"/>
      <w:r w:rsidRPr="00F9114E">
        <w:rPr>
          <w:rFonts w:ascii="Times New Roman" w:hAnsi="Times New Roman" w:cs="Times New Roman"/>
          <w:sz w:val="24"/>
          <w:szCs w:val="24"/>
        </w:rPr>
        <w:t>Aquacell’s</w:t>
      </w:r>
      <w:proofErr w:type="spellEnd"/>
      <w:r w:rsidRPr="00F9114E">
        <w:rPr>
          <w:rFonts w:ascii="Times New Roman" w:hAnsi="Times New Roman" w:cs="Times New Roman"/>
          <w:sz w:val="24"/>
          <w:szCs w:val="24"/>
        </w:rPr>
        <w:t xml:space="preserve"> system covers all the bases."</w:t>
      </w:r>
    </w:p>
    <w:p w:rsidR="008A18F1" w:rsidRDefault="008A18F1" w:rsidP="00F9114E">
      <w:pPr>
        <w:spacing w:after="120" w:line="240" w:lineRule="auto"/>
        <w:rPr>
          <w:rFonts w:ascii="Times New Roman" w:hAnsi="Times New Roman" w:cs="Times New Roman"/>
          <w:sz w:val="24"/>
          <w:szCs w:val="24"/>
        </w:rPr>
      </w:pPr>
    </w:p>
    <w:p w:rsidR="00F9114E" w:rsidRPr="00F9114E" w:rsidRDefault="00F9114E" w:rsidP="00F9114E">
      <w:pPr>
        <w:spacing w:after="120" w:line="240" w:lineRule="auto"/>
        <w:rPr>
          <w:rFonts w:ascii="Times New Roman" w:hAnsi="Times New Roman" w:cs="Times New Roman"/>
          <w:i/>
          <w:sz w:val="24"/>
          <w:szCs w:val="24"/>
        </w:rPr>
      </w:pPr>
      <w:bookmarkStart w:id="0" w:name="_GoBack"/>
      <w:r w:rsidRPr="00F9114E">
        <w:rPr>
          <w:rFonts w:ascii="Times New Roman" w:hAnsi="Times New Roman" w:cs="Times New Roman"/>
          <w:i/>
          <w:sz w:val="24"/>
          <w:szCs w:val="24"/>
        </w:rPr>
        <w:t>Greg Aragon is a freelance writer from Los Angeles, who writes about construction around the Golden State, with a focus on Northern California.</w:t>
      </w:r>
      <w:bookmarkEnd w:id="0"/>
    </w:p>
    <w:sectPr w:rsidR="00F9114E" w:rsidRPr="00F9114E" w:rsidSect="005952DB">
      <w:headerReference w:type="default" r:id="rId10"/>
      <w:pgSz w:w="12240" w:h="15840"/>
      <w:pgMar w:top="1296" w:right="1440" w:bottom="129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0F59" w:rsidRDefault="00A30F59" w:rsidP="00BE5EB9">
      <w:pPr>
        <w:spacing w:after="0" w:line="240" w:lineRule="auto"/>
      </w:pPr>
      <w:r>
        <w:separator/>
      </w:r>
    </w:p>
  </w:endnote>
  <w:endnote w:type="continuationSeparator" w:id="0">
    <w:p w:rsidR="00A30F59" w:rsidRDefault="00A30F59" w:rsidP="00BE5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0F59" w:rsidRDefault="00A30F59" w:rsidP="00BE5EB9">
      <w:pPr>
        <w:spacing w:after="0" w:line="240" w:lineRule="auto"/>
      </w:pPr>
      <w:r>
        <w:separator/>
      </w:r>
    </w:p>
  </w:footnote>
  <w:footnote w:type="continuationSeparator" w:id="0">
    <w:p w:rsidR="00A30F59" w:rsidRDefault="00A30F59" w:rsidP="00BE5E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537707"/>
      <w:docPartObj>
        <w:docPartGallery w:val="Page Numbers (Top of Page)"/>
        <w:docPartUnique/>
      </w:docPartObj>
    </w:sdtPr>
    <w:sdtEndPr>
      <w:rPr>
        <w:noProof/>
      </w:rPr>
    </w:sdtEndPr>
    <w:sdtContent>
      <w:p w:rsidR="00BE5EB9" w:rsidRDefault="00BE5EB9">
        <w:pPr>
          <w:pStyle w:val="Header"/>
          <w:jc w:val="right"/>
        </w:pPr>
        <w:r>
          <w:fldChar w:fldCharType="begin"/>
        </w:r>
        <w:r>
          <w:instrText xml:space="preserve"> PAGE   \* MERGEFORMAT </w:instrText>
        </w:r>
        <w:r>
          <w:fldChar w:fldCharType="separate"/>
        </w:r>
        <w:r w:rsidR="00F9114E">
          <w:rPr>
            <w:noProof/>
          </w:rPr>
          <w:t>1</w:t>
        </w:r>
        <w:r>
          <w:rPr>
            <w:noProof/>
          </w:rPr>
          <w:fldChar w:fldCharType="end"/>
        </w:r>
      </w:p>
    </w:sdtContent>
  </w:sdt>
  <w:p w:rsidR="00BE5EB9" w:rsidRDefault="00BE5E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F54736"/>
    <w:multiLevelType w:val="multilevel"/>
    <w:tmpl w:val="2FD0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5C7"/>
    <w:rsid w:val="00042F23"/>
    <w:rsid w:val="0006708C"/>
    <w:rsid w:val="000D350E"/>
    <w:rsid w:val="000E0D49"/>
    <w:rsid w:val="000F230F"/>
    <w:rsid w:val="00126191"/>
    <w:rsid w:val="001638FD"/>
    <w:rsid w:val="001E640E"/>
    <w:rsid w:val="001E6C55"/>
    <w:rsid w:val="001F2795"/>
    <w:rsid w:val="00203E3D"/>
    <w:rsid w:val="00274717"/>
    <w:rsid w:val="0029635F"/>
    <w:rsid w:val="002B1D14"/>
    <w:rsid w:val="002B2681"/>
    <w:rsid w:val="002F5B56"/>
    <w:rsid w:val="00310A0B"/>
    <w:rsid w:val="00345770"/>
    <w:rsid w:val="003721ED"/>
    <w:rsid w:val="00410EBF"/>
    <w:rsid w:val="004225CE"/>
    <w:rsid w:val="00431DAA"/>
    <w:rsid w:val="00475075"/>
    <w:rsid w:val="0049700C"/>
    <w:rsid w:val="004A4A84"/>
    <w:rsid w:val="00516806"/>
    <w:rsid w:val="005657C3"/>
    <w:rsid w:val="005952DB"/>
    <w:rsid w:val="005C14D2"/>
    <w:rsid w:val="005D1F58"/>
    <w:rsid w:val="005E07D5"/>
    <w:rsid w:val="0060187A"/>
    <w:rsid w:val="00605C92"/>
    <w:rsid w:val="006105C7"/>
    <w:rsid w:val="00630AF0"/>
    <w:rsid w:val="006A4C33"/>
    <w:rsid w:val="006B3A75"/>
    <w:rsid w:val="006C6BFE"/>
    <w:rsid w:val="006F6865"/>
    <w:rsid w:val="00757459"/>
    <w:rsid w:val="007663C7"/>
    <w:rsid w:val="007E3C13"/>
    <w:rsid w:val="008132DB"/>
    <w:rsid w:val="008715ED"/>
    <w:rsid w:val="008A18F1"/>
    <w:rsid w:val="008F7F1C"/>
    <w:rsid w:val="00946E70"/>
    <w:rsid w:val="009854C6"/>
    <w:rsid w:val="009B2733"/>
    <w:rsid w:val="009E5CBE"/>
    <w:rsid w:val="009F5501"/>
    <w:rsid w:val="00A071D8"/>
    <w:rsid w:val="00A20307"/>
    <w:rsid w:val="00A23927"/>
    <w:rsid w:val="00A30F59"/>
    <w:rsid w:val="00AD2C40"/>
    <w:rsid w:val="00AE1F1B"/>
    <w:rsid w:val="00AE4D5F"/>
    <w:rsid w:val="00B0191E"/>
    <w:rsid w:val="00B61A3C"/>
    <w:rsid w:val="00B90D0E"/>
    <w:rsid w:val="00BA68A6"/>
    <w:rsid w:val="00BC1B55"/>
    <w:rsid w:val="00BD72D0"/>
    <w:rsid w:val="00BE5EB9"/>
    <w:rsid w:val="00C04FCA"/>
    <w:rsid w:val="00C12E80"/>
    <w:rsid w:val="00C2361E"/>
    <w:rsid w:val="00C62259"/>
    <w:rsid w:val="00C645F5"/>
    <w:rsid w:val="00CA4568"/>
    <w:rsid w:val="00CF23AE"/>
    <w:rsid w:val="00D05DAE"/>
    <w:rsid w:val="00D14568"/>
    <w:rsid w:val="00D4750B"/>
    <w:rsid w:val="00D70ED2"/>
    <w:rsid w:val="00D74252"/>
    <w:rsid w:val="00D95E96"/>
    <w:rsid w:val="00DA5D85"/>
    <w:rsid w:val="00DF5850"/>
    <w:rsid w:val="00E34399"/>
    <w:rsid w:val="00E65349"/>
    <w:rsid w:val="00E877D5"/>
    <w:rsid w:val="00E9614E"/>
    <w:rsid w:val="00EB11B9"/>
    <w:rsid w:val="00EB7C0F"/>
    <w:rsid w:val="00ED0337"/>
    <w:rsid w:val="00EE168E"/>
    <w:rsid w:val="00F9114E"/>
    <w:rsid w:val="00FB60EC"/>
    <w:rsid w:val="00FD4D95"/>
    <w:rsid w:val="00FE6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D03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0337"/>
    <w:rPr>
      <w:rFonts w:ascii="Tahoma" w:hAnsi="Tahoma" w:cs="Tahoma"/>
      <w:sz w:val="16"/>
      <w:szCs w:val="16"/>
    </w:rPr>
  </w:style>
  <w:style w:type="paragraph" w:styleId="Header">
    <w:name w:val="header"/>
    <w:basedOn w:val="Normal"/>
    <w:link w:val="HeaderChar"/>
    <w:uiPriority w:val="99"/>
    <w:unhideWhenUsed/>
    <w:rsid w:val="00BE5E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5EB9"/>
  </w:style>
  <w:style w:type="paragraph" w:styleId="Footer">
    <w:name w:val="footer"/>
    <w:basedOn w:val="Normal"/>
    <w:link w:val="FooterChar"/>
    <w:uiPriority w:val="99"/>
    <w:unhideWhenUsed/>
    <w:rsid w:val="00BE5E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5EB9"/>
  </w:style>
  <w:style w:type="character" w:styleId="Hyperlink">
    <w:name w:val="Hyperlink"/>
    <w:basedOn w:val="DefaultParagraphFont"/>
    <w:uiPriority w:val="99"/>
    <w:unhideWhenUsed/>
    <w:rsid w:val="00FE634E"/>
    <w:rPr>
      <w:color w:val="0000FF" w:themeColor="hyperlink"/>
      <w:u w:val="single"/>
    </w:rPr>
  </w:style>
  <w:style w:type="paragraph" w:styleId="NormalWeb">
    <w:name w:val="Normal (Web)"/>
    <w:basedOn w:val="Normal"/>
    <w:uiPriority w:val="99"/>
    <w:semiHidden/>
    <w:unhideWhenUsed/>
    <w:rsid w:val="00E9614E"/>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D03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0337"/>
    <w:rPr>
      <w:rFonts w:ascii="Tahoma" w:hAnsi="Tahoma" w:cs="Tahoma"/>
      <w:sz w:val="16"/>
      <w:szCs w:val="16"/>
    </w:rPr>
  </w:style>
  <w:style w:type="paragraph" w:styleId="Header">
    <w:name w:val="header"/>
    <w:basedOn w:val="Normal"/>
    <w:link w:val="HeaderChar"/>
    <w:uiPriority w:val="99"/>
    <w:unhideWhenUsed/>
    <w:rsid w:val="00BE5E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5EB9"/>
  </w:style>
  <w:style w:type="paragraph" w:styleId="Footer">
    <w:name w:val="footer"/>
    <w:basedOn w:val="Normal"/>
    <w:link w:val="FooterChar"/>
    <w:uiPriority w:val="99"/>
    <w:unhideWhenUsed/>
    <w:rsid w:val="00BE5E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5EB9"/>
  </w:style>
  <w:style w:type="character" w:styleId="Hyperlink">
    <w:name w:val="Hyperlink"/>
    <w:basedOn w:val="DefaultParagraphFont"/>
    <w:uiPriority w:val="99"/>
    <w:unhideWhenUsed/>
    <w:rsid w:val="00FE634E"/>
    <w:rPr>
      <w:color w:val="0000FF" w:themeColor="hyperlink"/>
      <w:u w:val="single"/>
    </w:rPr>
  </w:style>
  <w:style w:type="paragraph" w:styleId="NormalWeb">
    <w:name w:val="Normal (Web)"/>
    <w:basedOn w:val="Normal"/>
    <w:uiPriority w:val="99"/>
    <w:semiHidden/>
    <w:unhideWhenUsed/>
    <w:rsid w:val="00E9614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469">
      <w:bodyDiv w:val="1"/>
      <w:marLeft w:val="0"/>
      <w:marRight w:val="0"/>
      <w:marTop w:val="0"/>
      <w:marBottom w:val="0"/>
      <w:divBdr>
        <w:top w:val="none" w:sz="0" w:space="0" w:color="auto"/>
        <w:left w:val="none" w:sz="0" w:space="0" w:color="auto"/>
        <w:bottom w:val="none" w:sz="0" w:space="0" w:color="auto"/>
        <w:right w:val="none" w:sz="0" w:space="0" w:color="auto"/>
      </w:divBdr>
      <w:divsChild>
        <w:div w:id="720637726">
          <w:marLeft w:val="0"/>
          <w:marRight w:val="0"/>
          <w:marTop w:val="150"/>
          <w:marBottom w:val="0"/>
          <w:divBdr>
            <w:top w:val="none" w:sz="0" w:space="0" w:color="auto"/>
            <w:left w:val="none" w:sz="0" w:space="0" w:color="auto"/>
            <w:bottom w:val="none" w:sz="0" w:space="0" w:color="auto"/>
            <w:right w:val="none" w:sz="0" w:space="0" w:color="auto"/>
          </w:divBdr>
          <w:divsChild>
            <w:div w:id="192656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0721">
      <w:bodyDiv w:val="1"/>
      <w:marLeft w:val="0"/>
      <w:marRight w:val="0"/>
      <w:marTop w:val="0"/>
      <w:marBottom w:val="0"/>
      <w:divBdr>
        <w:top w:val="none" w:sz="0" w:space="0" w:color="auto"/>
        <w:left w:val="none" w:sz="0" w:space="0" w:color="auto"/>
        <w:bottom w:val="none" w:sz="0" w:space="0" w:color="auto"/>
        <w:right w:val="none" w:sz="0" w:space="0" w:color="auto"/>
      </w:divBdr>
      <w:divsChild>
        <w:div w:id="2001419298">
          <w:marLeft w:val="0"/>
          <w:marRight w:val="0"/>
          <w:marTop w:val="150"/>
          <w:marBottom w:val="0"/>
          <w:divBdr>
            <w:top w:val="none" w:sz="0" w:space="0" w:color="auto"/>
            <w:left w:val="none" w:sz="0" w:space="0" w:color="auto"/>
            <w:bottom w:val="none" w:sz="0" w:space="0" w:color="auto"/>
            <w:right w:val="none" w:sz="0" w:space="0" w:color="auto"/>
          </w:divBdr>
          <w:divsChild>
            <w:div w:id="95186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89971">
      <w:bodyDiv w:val="1"/>
      <w:marLeft w:val="0"/>
      <w:marRight w:val="0"/>
      <w:marTop w:val="0"/>
      <w:marBottom w:val="0"/>
      <w:divBdr>
        <w:top w:val="none" w:sz="0" w:space="0" w:color="auto"/>
        <w:left w:val="none" w:sz="0" w:space="0" w:color="auto"/>
        <w:bottom w:val="none" w:sz="0" w:space="0" w:color="auto"/>
        <w:right w:val="none" w:sz="0" w:space="0" w:color="auto"/>
      </w:divBdr>
    </w:div>
    <w:div w:id="42606166">
      <w:bodyDiv w:val="1"/>
      <w:marLeft w:val="0"/>
      <w:marRight w:val="0"/>
      <w:marTop w:val="0"/>
      <w:marBottom w:val="0"/>
      <w:divBdr>
        <w:top w:val="none" w:sz="0" w:space="0" w:color="auto"/>
        <w:left w:val="none" w:sz="0" w:space="0" w:color="auto"/>
        <w:bottom w:val="none" w:sz="0" w:space="0" w:color="auto"/>
        <w:right w:val="none" w:sz="0" w:space="0" w:color="auto"/>
      </w:divBdr>
      <w:divsChild>
        <w:div w:id="365256998">
          <w:marLeft w:val="0"/>
          <w:marRight w:val="0"/>
          <w:marTop w:val="0"/>
          <w:marBottom w:val="0"/>
          <w:divBdr>
            <w:top w:val="none" w:sz="0" w:space="0" w:color="auto"/>
            <w:left w:val="none" w:sz="0" w:space="0" w:color="auto"/>
            <w:bottom w:val="none" w:sz="0" w:space="0" w:color="auto"/>
            <w:right w:val="none" w:sz="0" w:space="0" w:color="auto"/>
          </w:divBdr>
          <w:divsChild>
            <w:div w:id="557327383">
              <w:marLeft w:val="0"/>
              <w:marRight w:val="0"/>
              <w:marTop w:val="0"/>
              <w:marBottom w:val="0"/>
              <w:divBdr>
                <w:top w:val="none" w:sz="0" w:space="0" w:color="auto"/>
                <w:left w:val="none" w:sz="0" w:space="0" w:color="auto"/>
                <w:bottom w:val="none" w:sz="0" w:space="0" w:color="auto"/>
                <w:right w:val="none" w:sz="0" w:space="0" w:color="auto"/>
              </w:divBdr>
              <w:divsChild>
                <w:div w:id="519322042">
                  <w:marLeft w:val="0"/>
                  <w:marRight w:val="0"/>
                  <w:marTop w:val="0"/>
                  <w:marBottom w:val="0"/>
                  <w:divBdr>
                    <w:top w:val="none" w:sz="0" w:space="0" w:color="auto"/>
                    <w:left w:val="none" w:sz="0" w:space="0" w:color="auto"/>
                    <w:bottom w:val="none" w:sz="0" w:space="0" w:color="auto"/>
                    <w:right w:val="none" w:sz="0" w:space="0" w:color="auto"/>
                  </w:divBdr>
                  <w:divsChild>
                    <w:div w:id="345448091">
                      <w:marLeft w:val="0"/>
                      <w:marRight w:val="0"/>
                      <w:marTop w:val="0"/>
                      <w:marBottom w:val="0"/>
                      <w:divBdr>
                        <w:top w:val="none" w:sz="0" w:space="0" w:color="auto"/>
                        <w:left w:val="none" w:sz="0" w:space="0" w:color="auto"/>
                        <w:bottom w:val="none" w:sz="0" w:space="0" w:color="auto"/>
                        <w:right w:val="none" w:sz="0" w:space="0" w:color="auto"/>
                      </w:divBdr>
                      <w:divsChild>
                        <w:div w:id="137000065">
                          <w:marLeft w:val="0"/>
                          <w:marRight w:val="0"/>
                          <w:marTop w:val="0"/>
                          <w:marBottom w:val="0"/>
                          <w:divBdr>
                            <w:top w:val="none" w:sz="0" w:space="0" w:color="auto"/>
                            <w:left w:val="none" w:sz="0" w:space="0" w:color="auto"/>
                            <w:bottom w:val="none" w:sz="0" w:space="0" w:color="auto"/>
                            <w:right w:val="none" w:sz="0" w:space="0" w:color="auto"/>
                          </w:divBdr>
                          <w:divsChild>
                            <w:div w:id="1151869638">
                              <w:marLeft w:val="0"/>
                              <w:marRight w:val="0"/>
                              <w:marTop w:val="0"/>
                              <w:marBottom w:val="0"/>
                              <w:divBdr>
                                <w:top w:val="none" w:sz="0" w:space="0" w:color="auto"/>
                                <w:left w:val="none" w:sz="0" w:space="0" w:color="auto"/>
                                <w:bottom w:val="none" w:sz="0" w:space="0" w:color="auto"/>
                                <w:right w:val="none" w:sz="0" w:space="0" w:color="auto"/>
                              </w:divBdr>
                              <w:divsChild>
                                <w:div w:id="1114442684">
                                  <w:marLeft w:val="0"/>
                                  <w:marRight w:val="0"/>
                                  <w:marTop w:val="0"/>
                                  <w:marBottom w:val="0"/>
                                  <w:divBdr>
                                    <w:top w:val="none" w:sz="0" w:space="0" w:color="auto"/>
                                    <w:left w:val="none" w:sz="0" w:space="0" w:color="auto"/>
                                    <w:bottom w:val="none" w:sz="0" w:space="0" w:color="auto"/>
                                    <w:right w:val="none" w:sz="0" w:space="0" w:color="auto"/>
                                  </w:divBdr>
                                  <w:divsChild>
                                    <w:div w:id="433287298">
                                      <w:marLeft w:val="0"/>
                                      <w:marRight w:val="0"/>
                                      <w:marTop w:val="0"/>
                                      <w:marBottom w:val="0"/>
                                      <w:divBdr>
                                        <w:top w:val="none" w:sz="0" w:space="0" w:color="auto"/>
                                        <w:left w:val="none" w:sz="0" w:space="0" w:color="auto"/>
                                        <w:bottom w:val="none" w:sz="0" w:space="0" w:color="auto"/>
                                        <w:right w:val="none" w:sz="0" w:space="0" w:color="auto"/>
                                      </w:divBdr>
                                      <w:divsChild>
                                        <w:div w:id="793838299">
                                          <w:marLeft w:val="0"/>
                                          <w:marRight w:val="0"/>
                                          <w:marTop w:val="0"/>
                                          <w:marBottom w:val="0"/>
                                          <w:divBdr>
                                            <w:top w:val="none" w:sz="0" w:space="0" w:color="auto"/>
                                            <w:left w:val="none" w:sz="0" w:space="0" w:color="auto"/>
                                            <w:bottom w:val="none" w:sz="0" w:space="0" w:color="auto"/>
                                            <w:right w:val="none" w:sz="0" w:space="0" w:color="auto"/>
                                          </w:divBdr>
                                          <w:divsChild>
                                            <w:div w:id="570966992">
                                              <w:marLeft w:val="0"/>
                                              <w:marRight w:val="0"/>
                                              <w:marTop w:val="0"/>
                                              <w:marBottom w:val="0"/>
                                              <w:divBdr>
                                                <w:top w:val="none" w:sz="0" w:space="0" w:color="auto"/>
                                                <w:left w:val="none" w:sz="0" w:space="0" w:color="auto"/>
                                                <w:bottom w:val="none" w:sz="0" w:space="0" w:color="auto"/>
                                                <w:right w:val="none" w:sz="0" w:space="0" w:color="auto"/>
                                              </w:divBdr>
                                              <w:divsChild>
                                                <w:div w:id="1870025678">
                                                  <w:marLeft w:val="0"/>
                                                  <w:marRight w:val="0"/>
                                                  <w:marTop w:val="0"/>
                                                  <w:marBottom w:val="0"/>
                                                  <w:divBdr>
                                                    <w:top w:val="none" w:sz="0" w:space="0" w:color="auto"/>
                                                    <w:left w:val="none" w:sz="0" w:space="0" w:color="auto"/>
                                                    <w:bottom w:val="none" w:sz="0" w:space="0" w:color="auto"/>
                                                    <w:right w:val="none" w:sz="0" w:space="0" w:color="auto"/>
                                                  </w:divBdr>
                                                </w:div>
                                              </w:divsChild>
                                            </w:div>
                                            <w:div w:id="427967051">
                                              <w:marLeft w:val="0"/>
                                              <w:marRight w:val="0"/>
                                              <w:marTop w:val="0"/>
                                              <w:marBottom w:val="0"/>
                                              <w:divBdr>
                                                <w:top w:val="none" w:sz="0" w:space="0" w:color="auto"/>
                                                <w:left w:val="none" w:sz="0" w:space="0" w:color="auto"/>
                                                <w:bottom w:val="none" w:sz="0" w:space="0" w:color="auto"/>
                                                <w:right w:val="none" w:sz="0" w:space="0" w:color="auto"/>
                                              </w:divBdr>
                                            </w:div>
                                            <w:div w:id="112226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267255">
      <w:bodyDiv w:val="1"/>
      <w:marLeft w:val="0"/>
      <w:marRight w:val="0"/>
      <w:marTop w:val="0"/>
      <w:marBottom w:val="0"/>
      <w:divBdr>
        <w:top w:val="none" w:sz="0" w:space="0" w:color="auto"/>
        <w:left w:val="none" w:sz="0" w:space="0" w:color="auto"/>
        <w:bottom w:val="none" w:sz="0" w:space="0" w:color="auto"/>
        <w:right w:val="none" w:sz="0" w:space="0" w:color="auto"/>
      </w:divBdr>
      <w:divsChild>
        <w:div w:id="923219271">
          <w:marLeft w:val="0"/>
          <w:marRight w:val="0"/>
          <w:marTop w:val="150"/>
          <w:marBottom w:val="0"/>
          <w:divBdr>
            <w:top w:val="none" w:sz="0" w:space="0" w:color="auto"/>
            <w:left w:val="none" w:sz="0" w:space="0" w:color="auto"/>
            <w:bottom w:val="none" w:sz="0" w:space="0" w:color="auto"/>
            <w:right w:val="none" w:sz="0" w:space="0" w:color="auto"/>
          </w:divBdr>
          <w:divsChild>
            <w:div w:id="137353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8357">
      <w:bodyDiv w:val="1"/>
      <w:marLeft w:val="0"/>
      <w:marRight w:val="0"/>
      <w:marTop w:val="0"/>
      <w:marBottom w:val="0"/>
      <w:divBdr>
        <w:top w:val="none" w:sz="0" w:space="0" w:color="auto"/>
        <w:left w:val="none" w:sz="0" w:space="0" w:color="auto"/>
        <w:bottom w:val="none" w:sz="0" w:space="0" w:color="auto"/>
        <w:right w:val="none" w:sz="0" w:space="0" w:color="auto"/>
      </w:divBdr>
      <w:divsChild>
        <w:div w:id="1665351334">
          <w:marLeft w:val="0"/>
          <w:marRight w:val="0"/>
          <w:marTop w:val="0"/>
          <w:marBottom w:val="0"/>
          <w:divBdr>
            <w:top w:val="none" w:sz="0" w:space="0" w:color="auto"/>
            <w:left w:val="none" w:sz="0" w:space="0" w:color="auto"/>
            <w:bottom w:val="none" w:sz="0" w:space="0" w:color="auto"/>
            <w:right w:val="none" w:sz="0" w:space="0" w:color="auto"/>
          </w:divBdr>
          <w:divsChild>
            <w:div w:id="1979335574">
              <w:marLeft w:val="0"/>
              <w:marRight w:val="0"/>
              <w:marTop w:val="0"/>
              <w:marBottom w:val="0"/>
              <w:divBdr>
                <w:top w:val="single" w:sz="6" w:space="0" w:color="AEAEAE"/>
                <w:left w:val="none" w:sz="0" w:space="0" w:color="auto"/>
                <w:bottom w:val="none" w:sz="0" w:space="0" w:color="auto"/>
                <w:right w:val="none" w:sz="0" w:space="0" w:color="auto"/>
              </w:divBdr>
              <w:divsChild>
                <w:div w:id="1778483132">
                  <w:marLeft w:val="0"/>
                  <w:marRight w:val="0"/>
                  <w:marTop w:val="0"/>
                  <w:marBottom w:val="0"/>
                  <w:divBdr>
                    <w:top w:val="none" w:sz="0" w:space="0" w:color="auto"/>
                    <w:left w:val="none" w:sz="0" w:space="0" w:color="auto"/>
                    <w:bottom w:val="none" w:sz="0" w:space="0" w:color="auto"/>
                    <w:right w:val="none" w:sz="0" w:space="0" w:color="auto"/>
                  </w:divBdr>
                  <w:divsChild>
                    <w:div w:id="299582305">
                      <w:marLeft w:val="0"/>
                      <w:marRight w:val="0"/>
                      <w:marTop w:val="0"/>
                      <w:marBottom w:val="0"/>
                      <w:divBdr>
                        <w:top w:val="single" w:sz="6" w:space="4" w:color="CCCCCC"/>
                        <w:left w:val="single" w:sz="6" w:space="4" w:color="CCCCCC"/>
                        <w:bottom w:val="single" w:sz="6" w:space="4" w:color="CCCCCC"/>
                        <w:right w:val="single" w:sz="6" w:space="4" w:color="CCCCCC"/>
                      </w:divBdr>
                      <w:divsChild>
                        <w:div w:id="1063675361">
                          <w:marLeft w:val="0"/>
                          <w:marRight w:val="0"/>
                          <w:marTop w:val="180"/>
                          <w:marBottom w:val="0"/>
                          <w:divBdr>
                            <w:top w:val="none" w:sz="0" w:space="0" w:color="auto"/>
                            <w:left w:val="none" w:sz="0" w:space="0" w:color="auto"/>
                            <w:bottom w:val="none" w:sz="0" w:space="0" w:color="auto"/>
                            <w:right w:val="none" w:sz="0" w:space="0" w:color="auto"/>
                          </w:divBdr>
                          <w:divsChild>
                            <w:div w:id="1662542997">
                              <w:marLeft w:val="0"/>
                              <w:marRight w:val="225"/>
                              <w:marTop w:val="0"/>
                              <w:marBottom w:val="75"/>
                              <w:divBdr>
                                <w:top w:val="single" w:sz="6" w:space="0" w:color="CCCCCC"/>
                                <w:left w:val="none" w:sz="0" w:space="0" w:color="auto"/>
                                <w:bottom w:val="single" w:sz="6" w:space="0" w:color="CCCCCC"/>
                                <w:right w:val="none" w:sz="0" w:space="0" w:color="auto"/>
                              </w:divBdr>
                              <w:divsChild>
                                <w:div w:id="573666988">
                                  <w:marLeft w:val="0"/>
                                  <w:marRight w:val="0"/>
                                  <w:marTop w:val="0"/>
                                  <w:marBottom w:val="0"/>
                                  <w:divBdr>
                                    <w:top w:val="none" w:sz="0" w:space="0" w:color="auto"/>
                                    <w:left w:val="none" w:sz="0" w:space="0" w:color="auto"/>
                                    <w:bottom w:val="none" w:sz="0" w:space="0" w:color="auto"/>
                                    <w:right w:val="none" w:sz="0" w:space="0" w:color="auto"/>
                                  </w:divBdr>
                                  <w:divsChild>
                                    <w:div w:id="1981184206">
                                      <w:marLeft w:val="0"/>
                                      <w:marRight w:val="0"/>
                                      <w:marTop w:val="0"/>
                                      <w:marBottom w:val="0"/>
                                      <w:divBdr>
                                        <w:top w:val="none" w:sz="0" w:space="0" w:color="auto"/>
                                        <w:left w:val="none" w:sz="0" w:space="0" w:color="auto"/>
                                        <w:bottom w:val="none" w:sz="0" w:space="0" w:color="auto"/>
                                        <w:right w:val="none" w:sz="0" w:space="0" w:color="auto"/>
                                      </w:divBdr>
                                      <w:divsChild>
                                        <w:div w:id="1893151423">
                                          <w:marLeft w:val="0"/>
                                          <w:marRight w:val="0"/>
                                          <w:marTop w:val="0"/>
                                          <w:marBottom w:val="0"/>
                                          <w:divBdr>
                                            <w:top w:val="none" w:sz="0" w:space="0" w:color="auto"/>
                                            <w:left w:val="none" w:sz="0" w:space="0" w:color="auto"/>
                                            <w:bottom w:val="none" w:sz="0" w:space="0" w:color="auto"/>
                                            <w:right w:val="none" w:sz="0" w:space="0" w:color="auto"/>
                                          </w:divBdr>
                                        </w:div>
                                        <w:div w:id="1638218432">
                                          <w:marLeft w:val="0"/>
                                          <w:marRight w:val="0"/>
                                          <w:marTop w:val="0"/>
                                          <w:marBottom w:val="0"/>
                                          <w:divBdr>
                                            <w:top w:val="none" w:sz="0" w:space="0" w:color="auto"/>
                                            <w:left w:val="none" w:sz="0" w:space="0" w:color="auto"/>
                                            <w:bottom w:val="none" w:sz="0" w:space="0" w:color="auto"/>
                                            <w:right w:val="none" w:sz="0" w:space="0" w:color="auto"/>
                                          </w:divBdr>
                                        </w:div>
                                        <w:div w:id="2000497223">
                                          <w:marLeft w:val="0"/>
                                          <w:marRight w:val="0"/>
                                          <w:marTop w:val="4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2719064">
      <w:bodyDiv w:val="1"/>
      <w:marLeft w:val="0"/>
      <w:marRight w:val="0"/>
      <w:marTop w:val="0"/>
      <w:marBottom w:val="0"/>
      <w:divBdr>
        <w:top w:val="none" w:sz="0" w:space="0" w:color="auto"/>
        <w:left w:val="none" w:sz="0" w:space="0" w:color="auto"/>
        <w:bottom w:val="none" w:sz="0" w:space="0" w:color="auto"/>
        <w:right w:val="none" w:sz="0" w:space="0" w:color="auto"/>
      </w:divBdr>
      <w:divsChild>
        <w:div w:id="841315980">
          <w:marLeft w:val="0"/>
          <w:marRight w:val="0"/>
          <w:marTop w:val="150"/>
          <w:marBottom w:val="0"/>
          <w:divBdr>
            <w:top w:val="none" w:sz="0" w:space="0" w:color="auto"/>
            <w:left w:val="none" w:sz="0" w:space="0" w:color="auto"/>
            <w:bottom w:val="none" w:sz="0" w:space="0" w:color="auto"/>
            <w:right w:val="none" w:sz="0" w:space="0" w:color="auto"/>
          </w:divBdr>
          <w:divsChild>
            <w:div w:id="114045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90759">
      <w:bodyDiv w:val="1"/>
      <w:marLeft w:val="0"/>
      <w:marRight w:val="0"/>
      <w:marTop w:val="0"/>
      <w:marBottom w:val="0"/>
      <w:divBdr>
        <w:top w:val="none" w:sz="0" w:space="0" w:color="auto"/>
        <w:left w:val="none" w:sz="0" w:space="0" w:color="auto"/>
        <w:bottom w:val="none" w:sz="0" w:space="0" w:color="auto"/>
        <w:right w:val="none" w:sz="0" w:space="0" w:color="auto"/>
      </w:divBdr>
      <w:divsChild>
        <w:div w:id="1934170257">
          <w:marLeft w:val="0"/>
          <w:marRight w:val="0"/>
          <w:marTop w:val="150"/>
          <w:marBottom w:val="0"/>
          <w:divBdr>
            <w:top w:val="none" w:sz="0" w:space="0" w:color="auto"/>
            <w:left w:val="none" w:sz="0" w:space="0" w:color="auto"/>
            <w:bottom w:val="none" w:sz="0" w:space="0" w:color="auto"/>
            <w:right w:val="none" w:sz="0" w:space="0" w:color="auto"/>
          </w:divBdr>
          <w:divsChild>
            <w:div w:id="164674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518026">
      <w:bodyDiv w:val="1"/>
      <w:marLeft w:val="0"/>
      <w:marRight w:val="0"/>
      <w:marTop w:val="0"/>
      <w:marBottom w:val="0"/>
      <w:divBdr>
        <w:top w:val="none" w:sz="0" w:space="0" w:color="auto"/>
        <w:left w:val="none" w:sz="0" w:space="0" w:color="auto"/>
        <w:bottom w:val="none" w:sz="0" w:space="0" w:color="auto"/>
        <w:right w:val="none" w:sz="0" w:space="0" w:color="auto"/>
      </w:divBdr>
      <w:divsChild>
        <w:div w:id="1963685967">
          <w:marLeft w:val="0"/>
          <w:marRight w:val="0"/>
          <w:marTop w:val="150"/>
          <w:marBottom w:val="0"/>
          <w:divBdr>
            <w:top w:val="none" w:sz="0" w:space="0" w:color="auto"/>
            <w:left w:val="none" w:sz="0" w:space="0" w:color="auto"/>
            <w:bottom w:val="none" w:sz="0" w:space="0" w:color="auto"/>
            <w:right w:val="none" w:sz="0" w:space="0" w:color="auto"/>
          </w:divBdr>
          <w:divsChild>
            <w:div w:id="35187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058952">
      <w:bodyDiv w:val="1"/>
      <w:marLeft w:val="0"/>
      <w:marRight w:val="0"/>
      <w:marTop w:val="0"/>
      <w:marBottom w:val="0"/>
      <w:divBdr>
        <w:top w:val="none" w:sz="0" w:space="0" w:color="auto"/>
        <w:left w:val="none" w:sz="0" w:space="0" w:color="auto"/>
        <w:bottom w:val="none" w:sz="0" w:space="0" w:color="auto"/>
        <w:right w:val="none" w:sz="0" w:space="0" w:color="auto"/>
      </w:divBdr>
      <w:divsChild>
        <w:div w:id="283199680">
          <w:marLeft w:val="0"/>
          <w:marRight w:val="0"/>
          <w:marTop w:val="150"/>
          <w:marBottom w:val="0"/>
          <w:divBdr>
            <w:top w:val="none" w:sz="0" w:space="0" w:color="auto"/>
            <w:left w:val="none" w:sz="0" w:space="0" w:color="auto"/>
            <w:bottom w:val="none" w:sz="0" w:space="0" w:color="auto"/>
            <w:right w:val="none" w:sz="0" w:space="0" w:color="auto"/>
          </w:divBdr>
          <w:divsChild>
            <w:div w:id="194907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45594">
      <w:bodyDiv w:val="1"/>
      <w:marLeft w:val="0"/>
      <w:marRight w:val="0"/>
      <w:marTop w:val="0"/>
      <w:marBottom w:val="0"/>
      <w:divBdr>
        <w:top w:val="none" w:sz="0" w:space="0" w:color="auto"/>
        <w:left w:val="none" w:sz="0" w:space="0" w:color="auto"/>
        <w:bottom w:val="none" w:sz="0" w:space="0" w:color="auto"/>
        <w:right w:val="none" w:sz="0" w:space="0" w:color="auto"/>
      </w:divBdr>
      <w:divsChild>
        <w:div w:id="284504749">
          <w:marLeft w:val="0"/>
          <w:marRight w:val="0"/>
          <w:marTop w:val="150"/>
          <w:marBottom w:val="0"/>
          <w:divBdr>
            <w:top w:val="none" w:sz="0" w:space="0" w:color="auto"/>
            <w:left w:val="none" w:sz="0" w:space="0" w:color="auto"/>
            <w:bottom w:val="none" w:sz="0" w:space="0" w:color="auto"/>
            <w:right w:val="none" w:sz="0" w:space="0" w:color="auto"/>
          </w:divBdr>
          <w:divsChild>
            <w:div w:id="204447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405099">
      <w:bodyDiv w:val="1"/>
      <w:marLeft w:val="0"/>
      <w:marRight w:val="0"/>
      <w:marTop w:val="0"/>
      <w:marBottom w:val="0"/>
      <w:divBdr>
        <w:top w:val="none" w:sz="0" w:space="0" w:color="auto"/>
        <w:left w:val="none" w:sz="0" w:space="0" w:color="auto"/>
        <w:bottom w:val="none" w:sz="0" w:space="0" w:color="auto"/>
        <w:right w:val="none" w:sz="0" w:space="0" w:color="auto"/>
      </w:divBdr>
      <w:divsChild>
        <w:div w:id="1213535745">
          <w:marLeft w:val="0"/>
          <w:marRight w:val="0"/>
          <w:marTop w:val="150"/>
          <w:marBottom w:val="0"/>
          <w:divBdr>
            <w:top w:val="none" w:sz="0" w:space="0" w:color="auto"/>
            <w:left w:val="none" w:sz="0" w:space="0" w:color="auto"/>
            <w:bottom w:val="none" w:sz="0" w:space="0" w:color="auto"/>
            <w:right w:val="none" w:sz="0" w:space="0" w:color="auto"/>
          </w:divBdr>
          <w:divsChild>
            <w:div w:id="204979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411850">
      <w:bodyDiv w:val="1"/>
      <w:marLeft w:val="0"/>
      <w:marRight w:val="0"/>
      <w:marTop w:val="0"/>
      <w:marBottom w:val="0"/>
      <w:divBdr>
        <w:top w:val="none" w:sz="0" w:space="0" w:color="auto"/>
        <w:left w:val="none" w:sz="0" w:space="0" w:color="auto"/>
        <w:bottom w:val="none" w:sz="0" w:space="0" w:color="auto"/>
        <w:right w:val="none" w:sz="0" w:space="0" w:color="auto"/>
      </w:divBdr>
      <w:divsChild>
        <w:div w:id="1949241359">
          <w:marLeft w:val="0"/>
          <w:marRight w:val="0"/>
          <w:marTop w:val="150"/>
          <w:marBottom w:val="0"/>
          <w:divBdr>
            <w:top w:val="none" w:sz="0" w:space="0" w:color="auto"/>
            <w:left w:val="none" w:sz="0" w:space="0" w:color="auto"/>
            <w:bottom w:val="none" w:sz="0" w:space="0" w:color="auto"/>
            <w:right w:val="none" w:sz="0" w:space="0" w:color="auto"/>
          </w:divBdr>
          <w:divsChild>
            <w:div w:id="132863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788333">
      <w:bodyDiv w:val="1"/>
      <w:marLeft w:val="0"/>
      <w:marRight w:val="0"/>
      <w:marTop w:val="0"/>
      <w:marBottom w:val="0"/>
      <w:divBdr>
        <w:top w:val="none" w:sz="0" w:space="0" w:color="auto"/>
        <w:left w:val="none" w:sz="0" w:space="0" w:color="auto"/>
        <w:bottom w:val="none" w:sz="0" w:space="0" w:color="auto"/>
        <w:right w:val="none" w:sz="0" w:space="0" w:color="auto"/>
      </w:divBdr>
      <w:divsChild>
        <w:div w:id="438646712">
          <w:marLeft w:val="0"/>
          <w:marRight w:val="0"/>
          <w:marTop w:val="150"/>
          <w:marBottom w:val="0"/>
          <w:divBdr>
            <w:top w:val="none" w:sz="0" w:space="0" w:color="auto"/>
            <w:left w:val="none" w:sz="0" w:space="0" w:color="auto"/>
            <w:bottom w:val="none" w:sz="0" w:space="0" w:color="auto"/>
            <w:right w:val="none" w:sz="0" w:space="0" w:color="auto"/>
          </w:divBdr>
          <w:divsChild>
            <w:div w:id="81992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536232">
      <w:bodyDiv w:val="1"/>
      <w:marLeft w:val="0"/>
      <w:marRight w:val="0"/>
      <w:marTop w:val="0"/>
      <w:marBottom w:val="0"/>
      <w:divBdr>
        <w:top w:val="none" w:sz="0" w:space="0" w:color="auto"/>
        <w:left w:val="none" w:sz="0" w:space="0" w:color="auto"/>
        <w:bottom w:val="none" w:sz="0" w:space="0" w:color="auto"/>
        <w:right w:val="none" w:sz="0" w:space="0" w:color="auto"/>
      </w:divBdr>
      <w:divsChild>
        <w:div w:id="211044108">
          <w:marLeft w:val="0"/>
          <w:marRight w:val="0"/>
          <w:marTop w:val="150"/>
          <w:marBottom w:val="0"/>
          <w:divBdr>
            <w:top w:val="none" w:sz="0" w:space="0" w:color="auto"/>
            <w:left w:val="none" w:sz="0" w:space="0" w:color="auto"/>
            <w:bottom w:val="none" w:sz="0" w:space="0" w:color="auto"/>
            <w:right w:val="none" w:sz="0" w:space="0" w:color="auto"/>
          </w:divBdr>
          <w:divsChild>
            <w:div w:id="99248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859595">
      <w:bodyDiv w:val="1"/>
      <w:marLeft w:val="0"/>
      <w:marRight w:val="0"/>
      <w:marTop w:val="0"/>
      <w:marBottom w:val="0"/>
      <w:divBdr>
        <w:top w:val="none" w:sz="0" w:space="0" w:color="auto"/>
        <w:left w:val="none" w:sz="0" w:space="0" w:color="auto"/>
        <w:bottom w:val="none" w:sz="0" w:space="0" w:color="auto"/>
        <w:right w:val="none" w:sz="0" w:space="0" w:color="auto"/>
      </w:divBdr>
      <w:divsChild>
        <w:div w:id="596910921">
          <w:marLeft w:val="0"/>
          <w:marRight w:val="0"/>
          <w:marTop w:val="150"/>
          <w:marBottom w:val="0"/>
          <w:divBdr>
            <w:top w:val="none" w:sz="0" w:space="0" w:color="auto"/>
            <w:left w:val="none" w:sz="0" w:space="0" w:color="auto"/>
            <w:bottom w:val="none" w:sz="0" w:space="0" w:color="auto"/>
            <w:right w:val="none" w:sz="0" w:space="0" w:color="auto"/>
          </w:divBdr>
          <w:divsChild>
            <w:div w:id="158730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062369">
      <w:bodyDiv w:val="1"/>
      <w:marLeft w:val="0"/>
      <w:marRight w:val="0"/>
      <w:marTop w:val="0"/>
      <w:marBottom w:val="0"/>
      <w:divBdr>
        <w:top w:val="none" w:sz="0" w:space="0" w:color="auto"/>
        <w:left w:val="none" w:sz="0" w:space="0" w:color="auto"/>
        <w:bottom w:val="none" w:sz="0" w:space="0" w:color="auto"/>
        <w:right w:val="none" w:sz="0" w:space="0" w:color="auto"/>
      </w:divBdr>
      <w:divsChild>
        <w:div w:id="1651446566">
          <w:marLeft w:val="0"/>
          <w:marRight w:val="0"/>
          <w:marTop w:val="150"/>
          <w:marBottom w:val="0"/>
          <w:divBdr>
            <w:top w:val="none" w:sz="0" w:space="0" w:color="auto"/>
            <w:left w:val="none" w:sz="0" w:space="0" w:color="auto"/>
            <w:bottom w:val="none" w:sz="0" w:space="0" w:color="auto"/>
            <w:right w:val="none" w:sz="0" w:space="0" w:color="auto"/>
          </w:divBdr>
          <w:divsChild>
            <w:div w:id="104551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8645">
      <w:bodyDiv w:val="1"/>
      <w:marLeft w:val="0"/>
      <w:marRight w:val="0"/>
      <w:marTop w:val="0"/>
      <w:marBottom w:val="0"/>
      <w:divBdr>
        <w:top w:val="none" w:sz="0" w:space="0" w:color="auto"/>
        <w:left w:val="none" w:sz="0" w:space="0" w:color="auto"/>
        <w:bottom w:val="none" w:sz="0" w:space="0" w:color="auto"/>
        <w:right w:val="none" w:sz="0" w:space="0" w:color="auto"/>
      </w:divBdr>
      <w:divsChild>
        <w:div w:id="1481919394">
          <w:marLeft w:val="0"/>
          <w:marRight w:val="0"/>
          <w:marTop w:val="150"/>
          <w:marBottom w:val="0"/>
          <w:divBdr>
            <w:top w:val="none" w:sz="0" w:space="0" w:color="auto"/>
            <w:left w:val="none" w:sz="0" w:space="0" w:color="auto"/>
            <w:bottom w:val="none" w:sz="0" w:space="0" w:color="auto"/>
            <w:right w:val="none" w:sz="0" w:space="0" w:color="auto"/>
          </w:divBdr>
          <w:divsChild>
            <w:div w:id="18036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693481">
      <w:bodyDiv w:val="1"/>
      <w:marLeft w:val="0"/>
      <w:marRight w:val="0"/>
      <w:marTop w:val="0"/>
      <w:marBottom w:val="0"/>
      <w:divBdr>
        <w:top w:val="none" w:sz="0" w:space="0" w:color="auto"/>
        <w:left w:val="none" w:sz="0" w:space="0" w:color="auto"/>
        <w:bottom w:val="none" w:sz="0" w:space="0" w:color="auto"/>
        <w:right w:val="none" w:sz="0" w:space="0" w:color="auto"/>
      </w:divBdr>
      <w:divsChild>
        <w:div w:id="7293705">
          <w:marLeft w:val="0"/>
          <w:marRight w:val="0"/>
          <w:marTop w:val="150"/>
          <w:marBottom w:val="0"/>
          <w:divBdr>
            <w:top w:val="none" w:sz="0" w:space="0" w:color="auto"/>
            <w:left w:val="none" w:sz="0" w:space="0" w:color="auto"/>
            <w:bottom w:val="none" w:sz="0" w:space="0" w:color="auto"/>
            <w:right w:val="none" w:sz="0" w:space="0" w:color="auto"/>
          </w:divBdr>
          <w:divsChild>
            <w:div w:id="1114255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125763">
      <w:bodyDiv w:val="1"/>
      <w:marLeft w:val="0"/>
      <w:marRight w:val="0"/>
      <w:marTop w:val="0"/>
      <w:marBottom w:val="0"/>
      <w:divBdr>
        <w:top w:val="none" w:sz="0" w:space="0" w:color="auto"/>
        <w:left w:val="none" w:sz="0" w:space="0" w:color="auto"/>
        <w:bottom w:val="none" w:sz="0" w:space="0" w:color="auto"/>
        <w:right w:val="none" w:sz="0" w:space="0" w:color="auto"/>
      </w:divBdr>
      <w:divsChild>
        <w:div w:id="1419984141">
          <w:marLeft w:val="0"/>
          <w:marRight w:val="0"/>
          <w:marTop w:val="150"/>
          <w:marBottom w:val="0"/>
          <w:divBdr>
            <w:top w:val="none" w:sz="0" w:space="0" w:color="auto"/>
            <w:left w:val="none" w:sz="0" w:space="0" w:color="auto"/>
            <w:bottom w:val="none" w:sz="0" w:space="0" w:color="auto"/>
            <w:right w:val="none" w:sz="0" w:space="0" w:color="auto"/>
          </w:divBdr>
          <w:divsChild>
            <w:div w:id="212048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301708">
      <w:bodyDiv w:val="1"/>
      <w:marLeft w:val="0"/>
      <w:marRight w:val="0"/>
      <w:marTop w:val="0"/>
      <w:marBottom w:val="0"/>
      <w:divBdr>
        <w:top w:val="none" w:sz="0" w:space="0" w:color="auto"/>
        <w:left w:val="none" w:sz="0" w:space="0" w:color="auto"/>
        <w:bottom w:val="none" w:sz="0" w:space="0" w:color="auto"/>
        <w:right w:val="none" w:sz="0" w:space="0" w:color="auto"/>
      </w:divBdr>
      <w:divsChild>
        <w:div w:id="258636920">
          <w:marLeft w:val="0"/>
          <w:marRight w:val="0"/>
          <w:marTop w:val="150"/>
          <w:marBottom w:val="0"/>
          <w:divBdr>
            <w:top w:val="none" w:sz="0" w:space="0" w:color="auto"/>
            <w:left w:val="none" w:sz="0" w:space="0" w:color="auto"/>
            <w:bottom w:val="none" w:sz="0" w:space="0" w:color="auto"/>
            <w:right w:val="none" w:sz="0" w:space="0" w:color="auto"/>
          </w:divBdr>
          <w:divsChild>
            <w:div w:id="54349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079839">
      <w:bodyDiv w:val="1"/>
      <w:marLeft w:val="0"/>
      <w:marRight w:val="0"/>
      <w:marTop w:val="0"/>
      <w:marBottom w:val="0"/>
      <w:divBdr>
        <w:top w:val="none" w:sz="0" w:space="0" w:color="auto"/>
        <w:left w:val="none" w:sz="0" w:space="0" w:color="auto"/>
        <w:bottom w:val="none" w:sz="0" w:space="0" w:color="auto"/>
        <w:right w:val="none" w:sz="0" w:space="0" w:color="auto"/>
      </w:divBdr>
      <w:divsChild>
        <w:div w:id="750007588">
          <w:marLeft w:val="0"/>
          <w:marRight w:val="0"/>
          <w:marTop w:val="150"/>
          <w:marBottom w:val="0"/>
          <w:divBdr>
            <w:top w:val="none" w:sz="0" w:space="0" w:color="auto"/>
            <w:left w:val="none" w:sz="0" w:space="0" w:color="auto"/>
            <w:bottom w:val="none" w:sz="0" w:space="0" w:color="auto"/>
            <w:right w:val="none" w:sz="0" w:space="0" w:color="auto"/>
          </w:divBdr>
          <w:divsChild>
            <w:div w:id="103180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947904">
      <w:bodyDiv w:val="1"/>
      <w:marLeft w:val="0"/>
      <w:marRight w:val="0"/>
      <w:marTop w:val="0"/>
      <w:marBottom w:val="0"/>
      <w:divBdr>
        <w:top w:val="none" w:sz="0" w:space="0" w:color="auto"/>
        <w:left w:val="none" w:sz="0" w:space="0" w:color="auto"/>
        <w:bottom w:val="none" w:sz="0" w:space="0" w:color="auto"/>
        <w:right w:val="none" w:sz="0" w:space="0" w:color="auto"/>
      </w:divBdr>
      <w:divsChild>
        <w:div w:id="1449543836">
          <w:marLeft w:val="0"/>
          <w:marRight w:val="0"/>
          <w:marTop w:val="150"/>
          <w:marBottom w:val="0"/>
          <w:divBdr>
            <w:top w:val="none" w:sz="0" w:space="0" w:color="auto"/>
            <w:left w:val="none" w:sz="0" w:space="0" w:color="auto"/>
            <w:bottom w:val="none" w:sz="0" w:space="0" w:color="auto"/>
            <w:right w:val="none" w:sz="0" w:space="0" w:color="auto"/>
          </w:divBdr>
          <w:divsChild>
            <w:div w:id="1438066113">
              <w:marLeft w:val="0"/>
              <w:marRight w:val="0"/>
              <w:marTop w:val="0"/>
              <w:marBottom w:val="0"/>
              <w:divBdr>
                <w:top w:val="none" w:sz="0" w:space="0" w:color="auto"/>
                <w:left w:val="none" w:sz="0" w:space="0" w:color="auto"/>
                <w:bottom w:val="none" w:sz="0" w:space="0" w:color="auto"/>
                <w:right w:val="none" w:sz="0" w:space="0" w:color="auto"/>
              </w:divBdr>
            </w:div>
            <w:div w:id="1610817192">
              <w:marLeft w:val="0"/>
              <w:marRight w:val="0"/>
              <w:marTop w:val="0"/>
              <w:marBottom w:val="75"/>
              <w:divBdr>
                <w:top w:val="none" w:sz="0" w:space="0" w:color="auto"/>
                <w:left w:val="none" w:sz="0" w:space="0" w:color="auto"/>
                <w:bottom w:val="none" w:sz="0" w:space="0" w:color="auto"/>
                <w:right w:val="none" w:sz="0" w:space="0" w:color="auto"/>
              </w:divBdr>
            </w:div>
            <w:div w:id="457259472">
              <w:marLeft w:val="0"/>
              <w:marRight w:val="0"/>
              <w:marTop w:val="0"/>
              <w:marBottom w:val="45"/>
              <w:divBdr>
                <w:top w:val="none" w:sz="0" w:space="0" w:color="auto"/>
                <w:left w:val="none" w:sz="0" w:space="0" w:color="auto"/>
                <w:bottom w:val="none" w:sz="0" w:space="0" w:color="auto"/>
                <w:right w:val="none" w:sz="0" w:space="0" w:color="auto"/>
              </w:divBdr>
            </w:div>
            <w:div w:id="1502701060">
              <w:marLeft w:val="0"/>
              <w:marRight w:val="0"/>
              <w:marTop w:val="225"/>
              <w:marBottom w:val="0"/>
              <w:divBdr>
                <w:top w:val="single" w:sz="6" w:space="4" w:color="EEEEEE"/>
                <w:left w:val="none" w:sz="0" w:space="0" w:color="auto"/>
                <w:bottom w:val="none" w:sz="0" w:space="0" w:color="auto"/>
                <w:right w:val="none" w:sz="0" w:space="0" w:color="auto"/>
              </w:divBdr>
            </w:div>
          </w:divsChild>
        </w:div>
      </w:divsChild>
    </w:div>
    <w:div w:id="1057365124">
      <w:bodyDiv w:val="1"/>
      <w:marLeft w:val="0"/>
      <w:marRight w:val="0"/>
      <w:marTop w:val="0"/>
      <w:marBottom w:val="0"/>
      <w:divBdr>
        <w:top w:val="none" w:sz="0" w:space="0" w:color="auto"/>
        <w:left w:val="none" w:sz="0" w:space="0" w:color="auto"/>
        <w:bottom w:val="none" w:sz="0" w:space="0" w:color="auto"/>
        <w:right w:val="none" w:sz="0" w:space="0" w:color="auto"/>
      </w:divBdr>
      <w:divsChild>
        <w:div w:id="1688288318">
          <w:marLeft w:val="0"/>
          <w:marRight w:val="0"/>
          <w:marTop w:val="150"/>
          <w:marBottom w:val="0"/>
          <w:divBdr>
            <w:top w:val="none" w:sz="0" w:space="0" w:color="auto"/>
            <w:left w:val="none" w:sz="0" w:space="0" w:color="auto"/>
            <w:bottom w:val="none" w:sz="0" w:space="0" w:color="auto"/>
            <w:right w:val="none" w:sz="0" w:space="0" w:color="auto"/>
          </w:divBdr>
          <w:divsChild>
            <w:div w:id="148990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89923">
      <w:bodyDiv w:val="1"/>
      <w:marLeft w:val="0"/>
      <w:marRight w:val="0"/>
      <w:marTop w:val="0"/>
      <w:marBottom w:val="0"/>
      <w:divBdr>
        <w:top w:val="none" w:sz="0" w:space="0" w:color="auto"/>
        <w:left w:val="none" w:sz="0" w:space="0" w:color="auto"/>
        <w:bottom w:val="none" w:sz="0" w:space="0" w:color="auto"/>
        <w:right w:val="none" w:sz="0" w:space="0" w:color="auto"/>
      </w:divBdr>
      <w:divsChild>
        <w:div w:id="2124688729">
          <w:marLeft w:val="0"/>
          <w:marRight w:val="0"/>
          <w:marTop w:val="0"/>
          <w:marBottom w:val="0"/>
          <w:divBdr>
            <w:top w:val="none" w:sz="0" w:space="0" w:color="auto"/>
            <w:left w:val="none" w:sz="0" w:space="0" w:color="auto"/>
            <w:bottom w:val="none" w:sz="0" w:space="0" w:color="auto"/>
            <w:right w:val="none" w:sz="0" w:space="0" w:color="auto"/>
          </w:divBdr>
          <w:divsChild>
            <w:div w:id="859852562">
              <w:marLeft w:val="0"/>
              <w:marRight w:val="0"/>
              <w:marTop w:val="0"/>
              <w:marBottom w:val="0"/>
              <w:divBdr>
                <w:top w:val="none" w:sz="0" w:space="0" w:color="auto"/>
                <w:left w:val="none" w:sz="0" w:space="0" w:color="auto"/>
                <w:bottom w:val="none" w:sz="0" w:space="0" w:color="auto"/>
                <w:right w:val="none" w:sz="0" w:space="0" w:color="auto"/>
              </w:divBdr>
              <w:divsChild>
                <w:div w:id="1397581205">
                  <w:marLeft w:val="0"/>
                  <w:marRight w:val="0"/>
                  <w:marTop w:val="0"/>
                  <w:marBottom w:val="0"/>
                  <w:divBdr>
                    <w:top w:val="none" w:sz="0" w:space="0" w:color="auto"/>
                    <w:left w:val="none" w:sz="0" w:space="0" w:color="auto"/>
                    <w:bottom w:val="none" w:sz="0" w:space="0" w:color="auto"/>
                    <w:right w:val="none" w:sz="0" w:space="0" w:color="auto"/>
                  </w:divBdr>
                  <w:divsChild>
                    <w:div w:id="678116782">
                      <w:marLeft w:val="0"/>
                      <w:marRight w:val="0"/>
                      <w:marTop w:val="0"/>
                      <w:marBottom w:val="0"/>
                      <w:divBdr>
                        <w:top w:val="none" w:sz="0" w:space="0" w:color="auto"/>
                        <w:left w:val="none" w:sz="0" w:space="0" w:color="auto"/>
                        <w:bottom w:val="none" w:sz="0" w:space="0" w:color="auto"/>
                        <w:right w:val="none" w:sz="0" w:space="0" w:color="auto"/>
                      </w:divBdr>
                      <w:divsChild>
                        <w:div w:id="32440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72881">
      <w:bodyDiv w:val="1"/>
      <w:marLeft w:val="0"/>
      <w:marRight w:val="0"/>
      <w:marTop w:val="0"/>
      <w:marBottom w:val="0"/>
      <w:divBdr>
        <w:top w:val="none" w:sz="0" w:space="0" w:color="auto"/>
        <w:left w:val="none" w:sz="0" w:space="0" w:color="auto"/>
        <w:bottom w:val="none" w:sz="0" w:space="0" w:color="auto"/>
        <w:right w:val="none" w:sz="0" w:space="0" w:color="auto"/>
      </w:divBdr>
      <w:divsChild>
        <w:div w:id="1795368764">
          <w:marLeft w:val="0"/>
          <w:marRight w:val="0"/>
          <w:marTop w:val="0"/>
          <w:marBottom w:val="0"/>
          <w:divBdr>
            <w:top w:val="none" w:sz="0" w:space="0" w:color="auto"/>
            <w:left w:val="none" w:sz="0" w:space="0" w:color="auto"/>
            <w:bottom w:val="none" w:sz="0" w:space="0" w:color="auto"/>
            <w:right w:val="none" w:sz="0" w:space="0" w:color="auto"/>
          </w:divBdr>
          <w:divsChild>
            <w:div w:id="1830055586">
              <w:marLeft w:val="0"/>
              <w:marRight w:val="0"/>
              <w:marTop w:val="0"/>
              <w:marBottom w:val="0"/>
              <w:divBdr>
                <w:top w:val="none" w:sz="0" w:space="0" w:color="auto"/>
                <w:left w:val="none" w:sz="0" w:space="0" w:color="auto"/>
                <w:bottom w:val="none" w:sz="0" w:space="0" w:color="auto"/>
                <w:right w:val="none" w:sz="0" w:space="0" w:color="auto"/>
              </w:divBdr>
              <w:divsChild>
                <w:div w:id="1619291563">
                  <w:marLeft w:val="0"/>
                  <w:marRight w:val="0"/>
                  <w:marTop w:val="0"/>
                  <w:marBottom w:val="0"/>
                  <w:divBdr>
                    <w:top w:val="none" w:sz="0" w:space="0" w:color="auto"/>
                    <w:left w:val="none" w:sz="0" w:space="0" w:color="auto"/>
                    <w:bottom w:val="none" w:sz="0" w:space="0" w:color="auto"/>
                    <w:right w:val="none" w:sz="0" w:space="0" w:color="auto"/>
                  </w:divBdr>
                  <w:divsChild>
                    <w:div w:id="1487429144">
                      <w:marLeft w:val="0"/>
                      <w:marRight w:val="0"/>
                      <w:marTop w:val="0"/>
                      <w:marBottom w:val="0"/>
                      <w:divBdr>
                        <w:top w:val="none" w:sz="0" w:space="0" w:color="auto"/>
                        <w:left w:val="none" w:sz="0" w:space="0" w:color="auto"/>
                        <w:bottom w:val="none" w:sz="0" w:space="0" w:color="auto"/>
                        <w:right w:val="none" w:sz="0" w:space="0" w:color="auto"/>
                      </w:divBdr>
                      <w:divsChild>
                        <w:div w:id="122985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38240">
      <w:bodyDiv w:val="1"/>
      <w:marLeft w:val="0"/>
      <w:marRight w:val="0"/>
      <w:marTop w:val="0"/>
      <w:marBottom w:val="0"/>
      <w:divBdr>
        <w:top w:val="none" w:sz="0" w:space="0" w:color="auto"/>
        <w:left w:val="none" w:sz="0" w:space="0" w:color="auto"/>
        <w:bottom w:val="none" w:sz="0" w:space="0" w:color="auto"/>
        <w:right w:val="none" w:sz="0" w:space="0" w:color="auto"/>
      </w:divBdr>
      <w:divsChild>
        <w:div w:id="2044868160">
          <w:marLeft w:val="0"/>
          <w:marRight w:val="0"/>
          <w:marTop w:val="0"/>
          <w:marBottom w:val="0"/>
          <w:divBdr>
            <w:top w:val="none" w:sz="0" w:space="0" w:color="auto"/>
            <w:left w:val="none" w:sz="0" w:space="0" w:color="auto"/>
            <w:bottom w:val="none" w:sz="0" w:space="0" w:color="auto"/>
            <w:right w:val="none" w:sz="0" w:space="0" w:color="auto"/>
          </w:divBdr>
          <w:divsChild>
            <w:div w:id="1027027461">
              <w:marLeft w:val="0"/>
              <w:marRight w:val="0"/>
              <w:marTop w:val="0"/>
              <w:marBottom w:val="0"/>
              <w:divBdr>
                <w:top w:val="none" w:sz="0" w:space="0" w:color="auto"/>
                <w:left w:val="none" w:sz="0" w:space="0" w:color="auto"/>
                <w:bottom w:val="none" w:sz="0" w:space="0" w:color="auto"/>
                <w:right w:val="none" w:sz="0" w:space="0" w:color="auto"/>
              </w:divBdr>
              <w:divsChild>
                <w:div w:id="1964656313">
                  <w:marLeft w:val="0"/>
                  <w:marRight w:val="0"/>
                  <w:marTop w:val="0"/>
                  <w:marBottom w:val="0"/>
                  <w:divBdr>
                    <w:top w:val="none" w:sz="0" w:space="0" w:color="auto"/>
                    <w:left w:val="none" w:sz="0" w:space="0" w:color="auto"/>
                    <w:bottom w:val="none" w:sz="0" w:space="0" w:color="auto"/>
                    <w:right w:val="none" w:sz="0" w:space="0" w:color="auto"/>
                  </w:divBdr>
                  <w:divsChild>
                    <w:div w:id="1787309889">
                      <w:marLeft w:val="0"/>
                      <w:marRight w:val="0"/>
                      <w:marTop w:val="0"/>
                      <w:marBottom w:val="0"/>
                      <w:divBdr>
                        <w:top w:val="none" w:sz="0" w:space="0" w:color="auto"/>
                        <w:left w:val="none" w:sz="0" w:space="0" w:color="auto"/>
                        <w:bottom w:val="none" w:sz="0" w:space="0" w:color="auto"/>
                        <w:right w:val="none" w:sz="0" w:space="0" w:color="auto"/>
                      </w:divBdr>
                      <w:divsChild>
                        <w:div w:id="787510673">
                          <w:marLeft w:val="0"/>
                          <w:marRight w:val="0"/>
                          <w:marTop w:val="0"/>
                          <w:marBottom w:val="0"/>
                          <w:divBdr>
                            <w:top w:val="none" w:sz="0" w:space="0" w:color="auto"/>
                            <w:left w:val="none" w:sz="0" w:space="0" w:color="auto"/>
                            <w:bottom w:val="none" w:sz="0" w:space="0" w:color="auto"/>
                            <w:right w:val="none" w:sz="0" w:space="0" w:color="auto"/>
                          </w:divBdr>
                          <w:divsChild>
                            <w:div w:id="608779229">
                              <w:marLeft w:val="0"/>
                              <w:marRight w:val="3"/>
                              <w:marTop w:val="2"/>
                              <w:marBottom w:val="1"/>
                              <w:divBdr>
                                <w:top w:val="none" w:sz="0" w:space="0" w:color="auto"/>
                                <w:left w:val="none" w:sz="0" w:space="0" w:color="auto"/>
                                <w:bottom w:val="none" w:sz="0" w:space="0" w:color="auto"/>
                                <w:right w:val="single" w:sz="24" w:space="6" w:color="B3B3B3"/>
                              </w:divBdr>
                            </w:div>
                          </w:divsChild>
                        </w:div>
                      </w:divsChild>
                    </w:div>
                  </w:divsChild>
                </w:div>
              </w:divsChild>
            </w:div>
          </w:divsChild>
        </w:div>
      </w:divsChild>
    </w:div>
    <w:div w:id="1155608749">
      <w:bodyDiv w:val="1"/>
      <w:marLeft w:val="0"/>
      <w:marRight w:val="0"/>
      <w:marTop w:val="0"/>
      <w:marBottom w:val="0"/>
      <w:divBdr>
        <w:top w:val="none" w:sz="0" w:space="0" w:color="auto"/>
        <w:left w:val="none" w:sz="0" w:space="0" w:color="auto"/>
        <w:bottom w:val="none" w:sz="0" w:space="0" w:color="auto"/>
        <w:right w:val="none" w:sz="0" w:space="0" w:color="auto"/>
      </w:divBdr>
      <w:divsChild>
        <w:div w:id="1944679157">
          <w:marLeft w:val="0"/>
          <w:marRight w:val="0"/>
          <w:marTop w:val="0"/>
          <w:marBottom w:val="0"/>
          <w:divBdr>
            <w:top w:val="none" w:sz="0" w:space="0" w:color="auto"/>
            <w:left w:val="none" w:sz="0" w:space="0" w:color="auto"/>
            <w:bottom w:val="none" w:sz="0" w:space="0" w:color="auto"/>
            <w:right w:val="none" w:sz="0" w:space="0" w:color="auto"/>
          </w:divBdr>
          <w:divsChild>
            <w:div w:id="1527213627">
              <w:marLeft w:val="0"/>
              <w:marRight w:val="0"/>
              <w:marTop w:val="0"/>
              <w:marBottom w:val="0"/>
              <w:divBdr>
                <w:top w:val="none" w:sz="0" w:space="0" w:color="auto"/>
                <w:left w:val="none" w:sz="0" w:space="0" w:color="auto"/>
                <w:bottom w:val="none" w:sz="0" w:space="0" w:color="auto"/>
                <w:right w:val="none" w:sz="0" w:space="0" w:color="auto"/>
              </w:divBdr>
              <w:divsChild>
                <w:div w:id="32729845">
                  <w:marLeft w:val="0"/>
                  <w:marRight w:val="0"/>
                  <w:marTop w:val="0"/>
                  <w:marBottom w:val="0"/>
                  <w:divBdr>
                    <w:top w:val="none" w:sz="0" w:space="0" w:color="auto"/>
                    <w:left w:val="none" w:sz="0" w:space="0" w:color="auto"/>
                    <w:bottom w:val="none" w:sz="0" w:space="0" w:color="auto"/>
                    <w:right w:val="none" w:sz="0" w:space="0" w:color="auto"/>
                  </w:divBdr>
                  <w:divsChild>
                    <w:div w:id="1136602185">
                      <w:marLeft w:val="0"/>
                      <w:marRight w:val="0"/>
                      <w:marTop w:val="0"/>
                      <w:marBottom w:val="0"/>
                      <w:divBdr>
                        <w:top w:val="none" w:sz="0" w:space="0" w:color="auto"/>
                        <w:left w:val="none" w:sz="0" w:space="0" w:color="auto"/>
                        <w:bottom w:val="none" w:sz="0" w:space="0" w:color="auto"/>
                        <w:right w:val="none" w:sz="0" w:space="0" w:color="auto"/>
                      </w:divBdr>
                      <w:divsChild>
                        <w:div w:id="700327724">
                          <w:marLeft w:val="0"/>
                          <w:marRight w:val="0"/>
                          <w:marTop w:val="0"/>
                          <w:marBottom w:val="0"/>
                          <w:divBdr>
                            <w:top w:val="none" w:sz="0" w:space="0" w:color="auto"/>
                            <w:left w:val="none" w:sz="0" w:space="0" w:color="auto"/>
                            <w:bottom w:val="none" w:sz="0" w:space="0" w:color="auto"/>
                            <w:right w:val="none" w:sz="0" w:space="0" w:color="auto"/>
                          </w:divBdr>
                          <w:divsChild>
                            <w:div w:id="108961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9806304">
      <w:bodyDiv w:val="1"/>
      <w:marLeft w:val="0"/>
      <w:marRight w:val="0"/>
      <w:marTop w:val="0"/>
      <w:marBottom w:val="0"/>
      <w:divBdr>
        <w:top w:val="none" w:sz="0" w:space="0" w:color="auto"/>
        <w:left w:val="none" w:sz="0" w:space="0" w:color="auto"/>
        <w:bottom w:val="none" w:sz="0" w:space="0" w:color="auto"/>
        <w:right w:val="none" w:sz="0" w:space="0" w:color="auto"/>
      </w:divBdr>
      <w:divsChild>
        <w:div w:id="354576883">
          <w:marLeft w:val="0"/>
          <w:marRight w:val="0"/>
          <w:marTop w:val="150"/>
          <w:marBottom w:val="0"/>
          <w:divBdr>
            <w:top w:val="none" w:sz="0" w:space="0" w:color="auto"/>
            <w:left w:val="none" w:sz="0" w:space="0" w:color="auto"/>
            <w:bottom w:val="none" w:sz="0" w:space="0" w:color="auto"/>
            <w:right w:val="none" w:sz="0" w:space="0" w:color="auto"/>
          </w:divBdr>
          <w:divsChild>
            <w:div w:id="35985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935994">
      <w:bodyDiv w:val="1"/>
      <w:marLeft w:val="0"/>
      <w:marRight w:val="0"/>
      <w:marTop w:val="0"/>
      <w:marBottom w:val="0"/>
      <w:divBdr>
        <w:top w:val="none" w:sz="0" w:space="0" w:color="auto"/>
        <w:left w:val="none" w:sz="0" w:space="0" w:color="auto"/>
        <w:bottom w:val="none" w:sz="0" w:space="0" w:color="auto"/>
        <w:right w:val="none" w:sz="0" w:space="0" w:color="auto"/>
      </w:divBdr>
      <w:divsChild>
        <w:div w:id="1451625304">
          <w:marLeft w:val="0"/>
          <w:marRight w:val="0"/>
          <w:marTop w:val="150"/>
          <w:marBottom w:val="0"/>
          <w:divBdr>
            <w:top w:val="none" w:sz="0" w:space="0" w:color="auto"/>
            <w:left w:val="none" w:sz="0" w:space="0" w:color="auto"/>
            <w:bottom w:val="none" w:sz="0" w:space="0" w:color="auto"/>
            <w:right w:val="none" w:sz="0" w:space="0" w:color="auto"/>
          </w:divBdr>
          <w:divsChild>
            <w:div w:id="175828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252280">
      <w:bodyDiv w:val="1"/>
      <w:marLeft w:val="0"/>
      <w:marRight w:val="0"/>
      <w:marTop w:val="0"/>
      <w:marBottom w:val="0"/>
      <w:divBdr>
        <w:top w:val="none" w:sz="0" w:space="0" w:color="auto"/>
        <w:left w:val="none" w:sz="0" w:space="0" w:color="auto"/>
        <w:bottom w:val="none" w:sz="0" w:space="0" w:color="auto"/>
        <w:right w:val="none" w:sz="0" w:space="0" w:color="auto"/>
      </w:divBdr>
      <w:divsChild>
        <w:div w:id="1366055614">
          <w:marLeft w:val="0"/>
          <w:marRight w:val="0"/>
          <w:marTop w:val="0"/>
          <w:marBottom w:val="0"/>
          <w:divBdr>
            <w:top w:val="none" w:sz="0" w:space="0" w:color="auto"/>
            <w:left w:val="none" w:sz="0" w:space="0" w:color="auto"/>
            <w:bottom w:val="none" w:sz="0" w:space="0" w:color="auto"/>
            <w:right w:val="none" w:sz="0" w:space="0" w:color="auto"/>
          </w:divBdr>
          <w:divsChild>
            <w:div w:id="1749771573">
              <w:marLeft w:val="0"/>
              <w:marRight w:val="0"/>
              <w:marTop w:val="0"/>
              <w:marBottom w:val="0"/>
              <w:divBdr>
                <w:top w:val="none" w:sz="0" w:space="0" w:color="auto"/>
                <w:left w:val="none" w:sz="0" w:space="0" w:color="auto"/>
                <w:bottom w:val="none" w:sz="0" w:space="0" w:color="auto"/>
                <w:right w:val="none" w:sz="0" w:space="0" w:color="auto"/>
              </w:divBdr>
              <w:divsChild>
                <w:div w:id="1280456050">
                  <w:marLeft w:val="0"/>
                  <w:marRight w:val="0"/>
                  <w:marTop w:val="0"/>
                  <w:marBottom w:val="0"/>
                  <w:divBdr>
                    <w:top w:val="none" w:sz="0" w:space="0" w:color="auto"/>
                    <w:left w:val="none" w:sz="0" w:space="0" w:color="auto"/>
                    <w:bottom w:val="none" w:sz="0" w:space="0" w:color="auto"/>
                    <w:right w:val="none" w:sz="0" w:space="0" w:color="auto"/>
                  </w:divBdr>
                  <w:divsChild>
                    <w:div w:id="42330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2024">
      <w:bodyDiv w:val="1"/>
      <w:marLeft w:val="0"/>
      <w:marRight w:val="0"/>
      <w:marTop w:val="0"/>
      <w:marBottom w:val="0"/>
      <w:divBdr>
        <w:top w:val="none" w:sz="0" w:space="0" w:color="auto"/>
        <w:left w:val="none" w:sz="0" w:space="0" w:color="auto"/>
        <w:bottom w:val="none" w:sz="0" w:space="0" w:color="auto"/>
        <w:right w:val="none" w:sz="0" w:space="0" w:color="auto"/>
      </w:divBdr>
      <w:divsChild>
        <w:div w:id="1075980383">
          <w:marLeft w:val="0"/>
          <w:marRight w:val="0"/>
          <w:marTop w:val="0"/>
          <w:marBottom w:val="0"/>
          <w:divBdr>
            <w:top w:val="none" w:sz="0" w:space="0" w:color="auto"/>
            <w:left w:val="none" w:sz="0" w:space="0" w:color="auto"/>
            <w:bottom w:val="none" w:sz="0" w:space="0" w:color="auto"/>
            <w:right w:val="none" w:sz="0" w:space="0" w:color="auto"/>
          </w:divBdr>
          <w:divsChild>
            <w:div w:id="1959677429">
              <w:marLeft w:val="0"/>
              <w:marRight w:val="0"/>
              <w:marTop w:val="0"/>
              <w:marBottom w:val="0"/>
              <w:divBdr>
                <w:top w:val="single" w:sz="6" w:space="0" w:color="AEAEAE"/>
                <w:left w:val="none" w:sz="0" w:space="0" w:color="auto"/>
                <w:bottom w:val="none" w:sz="0" w:space="0" w:color="auto"/>
                <w:right w:val="none" w:sz="0" w:space="0" w:color="auto"/>
              </w:divBdr>
              <w:divsChild>
                <w:div w:id="1457020641">
                  <w:marLeft w:val="0"/>
                  <w:marRight w:val="0"/>
                  <w:marTop w:val="0"/>
                  <w:marBottom w:val="0"/>
                  <w:divBdr>
                    <w:top w:val="none" w:sz="0" w:space="0" w:color="auto"/>
                    <w:left w:val="none" w:sz="0" w:space="0" w:color="auto"/>
                    <w:bottom w:val="none" w:sz="0" w:space="0" w:color="auto"/>
                    <w:right w:val="none" w:sz="0" w:space="0" w:color="auto"/>
                  </w:divBdr>
                  <w:divsChild>
                    <w:div w:id="969016059">
                      <w:marLeft w:val="0"/>
                      <w:marRight w:val="0"/>
                      <w:marTop w:val="0"/>
                      <w:marBottom w:val="0"/>
                      <w:divBdr>
                        <w:top w:val="single" w:sz="6" w:space="4" w:color="CCCCCC"/>
                        <w:left w:val="single" w:sz="6" w:space="4" w:color="CCCCCC"/>
                        <w:bottom w:val="single" w:sz="6" w:space="4" w:color="CCCCCC"/>
                        <w:right w:val="single" w:sz="6" w:space="4" w:color="CCCCCC"/>
                      </w:divBdr>
                      <w:divsChild>
                        <w:div w:id="792671350">
                          <w:marLeft w:val="0"/>
                          <w:marRight w:val="0"/>
                          <w:marTop w:val="180"/>
                          <w:marBottom w:val="0"/>
                          <w:divBdr>
                            <w:top w:val="none" w:sz="0" w:space="0" w:color="auto"/>
                            <w:left w:val="none" w:sz="0" w:space="0" w:color="auto"/>
                            <w:bottom w:val="none" w:sz="0" w:space="0" w:color="auto"/>
                            <w:right w:val="none" w:sz="0" w:space="0" w:color="auto"/>
                          </w:divBdr>
                          <w:divsChild>
                            <w:div w:id="941061760">
                              <w:marLeft w:val="0"/>
                              <w:marRight w:val="225"/>
                              <w:marTop w:val="0"/>
                              <w:marBottom w:val="75"/>
                              <w:divBdr>
                                <w:top w:val="single" w:sz="6" w:space="0" w:color="CCCCCC"/>
                                <w:left w:val="none" w:sz="0" w:space="0" w:color="auto"/>
                                <w:bottom w:val="single" w:sz="6" w:space="0" w:color="CCCCCC"/>
                                <w:right w:val="none" w:sz="0" w:space="0" w:color="auto"/>
                              </w:divBdr>
                              <w:divsChild>
                                <w:div w:id="315499938">
                                  <w:marLeft w:val="0"/>
                                  <w:marRight w:val="0"/>
                                  <w:marTop w:val="0"/>
                                  <w:marBottom w:val="0"/>
                                  <w:divBdr>
                                    <w:top w:val="none" w:sz="0" w:space="0" w:color="auto"/>
                                    <w:left w:val="none" w:sz="0" w:space="0" w:color="auto"/>
                                    <w:bottom w:val="none" w:sz="0" w:space="0" w:color="auto"/>
                                    <w:right w:val="none" w:sz="0" w:space="0" w:color="auto"/>
                                  </w:divBdr>
                                  <w:divsChild>
                                    <w:div w:id="1690136988">
                                      <w:marLeft w:val="0"/>
                                      <w:marRight w:val="0"/>
                                      <w:marTop w:val="0"/>
                                      <w:marBottom w:val="0"/>
                                      <w:divBdr>
                                        <w:top w:val="none" w:sz="0" w:space="0" w:color="auto"/>
                                        <w:left w:val="none" w:sz="0" w:space="0" w:color="auto"/>
                                        <w:bottom w:val="none" w:sz="0" w:space="0" w:color="auto"/>
                                        <w:right w:val="none" w:sz="0" w:space="0" w:color="auto"/>
                                      </w:divBdr>
                                      <w:divsChild>
                                        <w:div w:id="2066756826">
                                          <w:marLeft w:val="0"/>
                                          <w:marRight w:val="0"/>
                                          <w:marTop w:val="0"/>
                                          <w:marBottom w:val="0"/>
                                          <w:divBdr>
                                            <w:top w:val="none" w:sz="0" w:space="0" w:color="auto"/>
                                            <w:left w:val="none" w:sz="0" w:space="0" w:color="auto"/>
                                            <w:bottom w:val="none" w:sz="0" w:space="0" w:color="auto"/>
                                            <w:right w:val="none" w:sz="0" w:space="0" w:color="auto"/>
                                          </w:divBdr>
                                        </w:div>
                                        <w:div w:id="42585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9311124">
      <w:bodyDiv w:val="1"/>
      <w:marLeft w:val="0"/>
      <w:marRight w:val="0"/>
      <w:marTop w:val="0"/>
      <w:marBottom w:val="0"/>
      <w:divBdr>
        <w:top w:val="none" w:sz="0" w:space="0" w:color="auto"/>
        <w:left w:val="none" w:sz="0" w:space="0" w:color="auto"/>
        <w:bottom w:val="none" w:sz="0" w:space="0" w:color="auto"/>
        <w:right w:val="none" w:sz="0" w:space="0" w:color="auto"/>
      </w:divBdr>
      <w:divsChild>
        <w:div w:id="1985962490">
          <w:marLeft w:val="0"/>
          <w:marRight w:val="0"/>
          <w:marTop w:val="0"/>
          <w:marBottom w:val="0"/>
          <w:divBdr>
            <w:top w:val="none" w:sz="0" w:space="0" w:color="auto"/>
            <w:left w:val="none" w:sz="0" w:space="0" w:color="auto"/>
            <w:bottom w:val="none" w:sz="0" w:space="0" w:color="auto"/>
            <w:right w:val="none" w:sz="0" w:space="0" w:color="auto"/>
          </w:divBdr>
          <w:divsChild>
            <w:div w:id="3629666">
              <w:marLeft w:val="0"/>
              <w:marRight w:val="0"/>
              <w:marTop w:val="0"/>
              <w:marBottom w:val="0"/>
              <w:divBdr>
                <w:top w:val="none" w:sz="0" w:space="0" w:color="auto"/>
                <w:left w:val="none" w:sz="0" w:space="0" w:color="auto"/>
                <w:bottom w:val="none" w:sz="0" w:space="0" w:color="auto"/>
                <w:right w:val="none" w:sz="0" w:space="0" w:color="auto"/>
              </w:divBdr>
              <w:divsChild>
                <w:div w:id="471409149">
                  <w:marLeft w:val="0"/>
                  <w:marRight w:val="0"/>
                  <w:marTop w:val="0"/>
                  <w:marBottom w:val="0"/>
                  <w:divBdr>
                    <w:top w:val="none" w:sz="0" w:space="0" w:color="auto"/>
                    <w:left w:val="none" w:sz="0" w:space="0" w:color="auto"/>
                    <w:bottom w:val="none" w:sz="0" w:space="0" w:color="auto"/>
                    <w:right w:val="none" w:sz="0" w:space="0" w:color="auto"/>
                  </w:divBdr>
                  <w:divsChild>
                    <w:div w:id="1328098171">
                      <w:marLeft w:val="0"/>
                      <w:marRight w:val="0"/>
                      <w:marTop w:val="0"/>
                      <w:marBottom w:val="0"/>
                      <w:divBdr>
                        <w:top w:val="none" w:sz="0" w:space="0" w:color="auto"/>
                        <w:left w:val="none" w:sz="0" w:space="0" w:color="auto"/>
                        <w:bottom w:val="none" w:sz="0" w:space="0" w:color="auto"/>
                        <w:right w:val="none" w:sz="0" w:space="0" w:color="auto"/>
                      </w:divBdr>
                      <w:divsChild>
                        <w:div w:id="1993289039">
                          <w:marLeft w:val="0"/>
                          <w:marRight w:val="0"/>
                          <w:marTop w:val="0"/>
                          <w:marBottom w:val="0"/>
                          <w:divBdr>
                            <w:top w:val="none" w:sz="0" w:space="0" w:color="auto"/>
                            <w:left w:val="none" w:sz="0" w:space="0" w:color="auto"/>
                            <w:bottom w:val="none" w:sz="0" w:space="0" w:color="auto"/>
                            <w:right w:val="none" w:sz="0" w:space="0" w:color="auto"/>
                          </w:divBdr>
                          <w:divsChild>
                            <w:div w:id="1850674473">
                              <w:marLeft w:val="0"/>
                              <w:marRight w:val="0"/>
                              <w:marTop w:val="0"/>
                              <w:marBottom w:val="0"/>
                              <w:divBdr>
                                <w:top w:val="none" w:sz="0" w:space="0" w:color="auto"/>
                                <w:left w:val="none" w:sz="0" w:space="0" w:color="auto"/>
                                <w:bottom w:val="none" w:sz="0" w:space="0" w:color="auto"/>
                                <w:right w:val="none" w:sz="0" w:space="0" w:color="auto"/>
                              </w:divBdr>
                              <w:divsChild>
                                <w:div w:id="243346768">
                                  <w:marLeft w:val="0"/>
                                  <w:marRight w:val="0"/>
                                  <w:marTop w:val="0"/>
                                  <w:marBottom w:val="0"/>
                                  <w:divBdr>
                                    <w:top w:val="none" w:sz="0" w:space="0" w:color="auto"/>
                                    <w:left w:val="none" w:sz="0" w:space="0" w:color="auto"/>
                                    <w:bottom w:val="none" w:sz="0" w:space="0" w:color="auto"/>
                                    <w:right w:val="none" w:sz="0" w:space="0" w:color="auto"/>
                                  </w:divBdr>
                                  <w:divsChild>
                                    <w:div w:id="120429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2365313">
      <w:bodyDiv w:val="1"/>
      <w:marLeft w:val="0"/>
      <w:marRight w:val="0"/>
      <w:marTop w:val="0"/>
      <w:marBottom w:val="0"/>
      <w:divBdr>
        <w:top w:val="none" w:sz="0" w:space="0" w:color="auto"/>
        <w:left w:val="none" w:sz="0" w:space="0" w:color="auto"/>
        <w:bottom w:val="none" w:sz="0" w:space="0" w:color="auto"/>
        <w:right w:val="none" w:sz="0" w:space="0" w:color="auto"/>
      </w:divBdr>
      <w:divsChild>
        <w:div w:id="1835678816">
          <w:marLeft w:val="0"/>
          <w:marRight w:val="0"/>
          <w:marTop w:val="150"/>
          <w:marBottom w:val="0"/>
          <w:divBdr>
            <w:top w:val="none" w:sz="0" w:space="0" w:color="auto"/>
            <w:left w:val="none" w:sz="0" w:space="0" w:color="auto"/>
            <w:bottom w:val="none" w:sz="0" w:space="0" w:color="auto"/>
            <w:right w:val="none" w:sz="0" w:space="0" w:color="auto"/>
          </w:divBdr>
          <w:divsChild>
            <w:div w:id="40410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551680">
      <w:bodyDiv w:val="1"/>
      <w:marLeft w:val="0"/>
      <w:marRight w:val="0"/>
      <w:marTop w:val="0"/>
      <w:marBottom w:val="0"/>
      <w:divBdr>
        <w:top w:val="none" w:sz="0" w:space="0" w:color="auto"/>
        <w:left w:val="none" w:sz="0" w:space="0" w:color="auto"/>
        <w:bottom w:val="none" w:sz="0" w:space="0" w:color="auto"/>
        <w:right w:val="none" w:sz="0" w:space="0" w:color="auto"/>
      </w:divBdr>
    </w:div>
    <w:div w:id="1431730953">
      <w:bodyDiv w:val="1"/>
      <w:marLeft w:val="0"/>
      <w:marRight w:val="0"/>
      <w:marTop w:val="0"/>
      <w:marBottom w:val="0"/>
      <w:divBdr>
        <w:top w:val="none" w:sz="0" w:space="0" w:color="auto"/>
        <w:left w:val="none" w:sz="0" w:space="0" w:color="auto"/>
        <w:bottom w:val="none" w:sz="0" w:space="0" w:color="auto"/>
        <w:right w:val="none" w:sz="0" w:space="0" w:color="auto"/>
      </w:divBdr>
      <w:divsChild>
        <w:div w:id="2077043560">
          <w:marLeft w:val="0"/>
          <w:marRight w:val="0"/>
          <w:marTop w:val="0"/>
          <w:marBottom w:val="0"/>
          <w:divBdr>
            <w:top w:val="none" w:sz="0" w:space="0" w:color="auto"/>
            <w:left w:val="none" w:sz="0" w:space="0" w:color="auto"/>
            <w:bottom w:val="none" w:sz="0" w:space="0" w:color="auto"/>
            <w:right w:val="none" w:sz="0" w:space="0" w:color="auto"/>
          </w:divBdr>
          <w:divsChild>
            <w:div w:id="1943953555">
              <w:marLeft w:val="0"/>
              <w:marRight w:val="0"/>
              <w:marTop w:val="0"/>
              <w:marBottom w:val="0"/>
              <w:divBdr>
                <w:top w:val="single" w:sz="6" w:space="0" w:color="AEAEAE"/>
                <w:left w:val="none" w:sz="0" w:space="0" w:color="auto"/>
                <w:bottom w:val="none" w:sz="0" w:space="0" w:color="auto"/>
                <w:right w:val="none" w:sz="0" w:space="0" w:color="auto"/>
              </w:divBdr>
              <w:divsChild>
                <w:div w:id="372539170">
                  <w:marLeft w:val="0"/>
                  <w:marRight w:val="0"/>
                  <w:marTop w:val="0"/>
                  <w:marBottom w:val="0"/>
                  <w:divBdr>
                    <w:top w:val="none" w:sz="0" w:space="0" w:color="auto"/>
                    <w:left w:val="none" w:sz="0" w:space="0" w:color="auto"/>
                    <w:bottom w:val="none" w:sz="0" w:space="0" w:color="auto"/>
                    <w:right w:val="none" w:sz="0" w:space="0" w:color="auto"/>
                  </w:divBdr>
                  <w:divsChild>
                    <w:div w:id="1720007217">
                      <w:marLeft w:val="0"/>
                      <w:marRight w:val="0"/>
                      <w:marTop w:val="0"/>
                      <w:marBottom w:val="0"/>
                      <w:divBdr>
                        <w:top w:val="single" w:sz="6" w:space="4" w:color="CCCCCC"/>
                        <w:left w:val="single" w:sz="6" w:space="4" w:color="CCCCCC"/>
                        <w:bottom w:val="single" w:sz="6" w:space="4" w:color="CCCCCC"/>
                        <w:right w:val="single" w:sz="6" w:space="4" w:color="CCCCCC"/>
                      </w:divBdr>
                      <w:divsChild>
                        <w:div w:id="1952200310">
                          <w:marLeft w:val="0"/>
                          <w:marRight w:val="0"/>
                          <w:marTop w:val="180"/>
                          <w:marBottom w:val="0"/>
                          <w:divBdr>
                            <w:top w:val="none" w:sz="0" w:space="0" w:color="auto"/>
                            <w:left w:val="none" w:sz="0" w:space="0" w:color="auto"/>
                            <w:bottom w:val="none" w:sz="0" w:space="0" w:color="auto"/>
                            <w:right w:val="none" w:sz="0" w:space="0" w:color="auto"/>
                          </w:divBdr>
                          <w:divsChild>
                            <w:div w:id="2043817900">
                              <w:marLeft w:val="0"/>
                              <w:marRight w:val="225"/>
                              <w:marTop w:val="0"/>
                              <w:marBottom w:val="75"/>
                              <w:divBdr>
                                <w:top w:val="single" w:sz="6" w:space="0" w:color="CCCCCC"/>
                                <w:left w:val="none" w:sz="0" w:space="0" w:color="auto"/>
                                <w:bottom w:val="single" w:sz="6" w:space="0" w:color="CCCCCC"/>
                                <w:right w:val="none" w:sz="0" w:space="0" w:color="auto"/>
                              </w:divBdr>
                              <w:divsChild>
                                <w:div w:id="1848790158">
                                  <w:marLeft w:val="0"/>
                                  <w:marRight w:val="0"/>
                                  <w:marTop w:val="0"/>
                                  <w:marBottom w:val="0"/>
                                  <w:divBdr>
                                    <w:top w:val="none" w:sz="0" w:space="0" w:color="auto"/>
                                    <w:left w:val="none" w:sz="0" w:space="0" w:color="auto"/>
                                    <w:bottom w:val="none" w:sz="0" w:space="0" w:color="auto"/>
                                    <w:right w:val="none" w:sz="0" w:space="0" w:color="auto"/>
                                  </w:divBdr>
                                  <w:divsChild>
                                    <w:div w:id="906307122">
                                      <w:marLeft w:val="0"/>
                                      <w:marRight w:val="0"/>
                                      <w:marTop w:val="0"/>
                                      <w:marBottom w:val="0"/>
                                      <w:divBdr>
                                        <w:top w:val="none" w:sz="0" w:space="0" w:color="auto"/>
                                        <w:left w:val="none" w:sz="0" w:space="0" w:color="auto"/>
                                        <w:bottom w:val="none" w:sz="0" w:space="0" w:color="auto"/>
                                        <w:right w:val="none" w:sz="0" w:space="0" w:color="auto"/>
                                      </w:divBdr>
                                      <w:divsChild>
                                        <w:div w:id="1126200714">
                                          <w:marLeft w:val="0"/>
                                          <w:marRight w:val="0"/>
                                          <w:marTop w:val="0"/>
                                          <w:marBottom w:val="0"/>
                                          <w:divBdr>
                                            <w:top w:val="none" w:sz="0" w:space="0" w:color="auto"/>
                                            <w:left w:val="none" w:sz="0" w:space="0" w:color="auto"/>
                                            <w:bottom w:val="none" w:sz="0" w:space="0" w:color="auto"/>
                                            <w:right w:val="none" w:sz="0" w:space="0" w:color="auto"/>
                                          </w:divBdr>
                                        </w:div>
                                        <w:div w:id="1498688479">
                                          <w:marLeft w:val="0"/>
                                          <w:marRight w:val="0"/>
                                          <w:marTop w:val="0"/>
                                          <w:marBottom w:val="0"/>
                                          <w:divBdr>
                                            <w:top w:val="none" w:sz="0" w:space="0" w:color="auto"/>
                                            <w:left w:val="none" w:sz="0" w:space="0" w:color="auto"/>
                                            <w:bottom w:val="none" w:sz="0" w:space="0" w:color="auto"/>
                                            <w:right w:val="none" w:sz="0" w:space="0" w:color="auto"/>
                                          </w:divBdr>
                                        </w:div>
                                        <w:div w:id="220022493">
                                          <w:marLeft w:val="0"/>
                                          <w:marRight w:val="0"/>
                                          <w:marTop w:val="4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9272282">
      <w:bodyDiv w:val="1"/>
      <w:marLeft w:val="0"/>
      <w:marRight w:val="0"/>
      <w:marTop w:val="0"/>
      <w:marBottom w:val="0"/>
      <w:divBdr>
        <w:top w:val="none" w:sz="0" w:space="0" w:color="auto"/>
        <w:left w:val="none" w:sz="0" w:space="0" w:color="auto"/>
        <w:bottom w:val="none" w:sz="0" w:space="0" w:color="auto"/>
        <w:right w:val="none" w:sz="0" w:space="0" w:color="auto"/>
      </w:divBdr>
      <w:divsChild>
        <w:div w:id="1024210740">
          <w:marLeft w:val="0"/>
          <w:marRight w:val="0"/>
          <w:marTop w:val="150"/>
          <w:marBottom w:val="0"/>
          <w:divBdr>
            <w:top w:val="none" w:sz="0" w:space="0" w:color="auto"/>
            <w:left w:val="none" w:sz="0" w:space="0" w:color="auto"/>
            <w:bottom w:val="none" w:sz="0" w:space="0" w:color="auto"/>
            <w:right w:val="none" w:sz="0" w:space="0" w:color="auto"/>
          </w:divBdr>
          <w:divsChild>
            <w:div w:id="111093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038076">
      <w:bodyDiv w:val="1"/>
      <w:marLeft w:val="0"/>
      <w:marRight w:val="0"/>
      <w:marTop w:val="0"/>
      <w:marBottom w:val="0"/>
      <w:divBdr>
        <w:top w:val="none" w:sz="0" w:space="0" w:color="auto"/>
        <w:left w:val="none" w:sz="0" w:space="0" w:color="auto"/>
        <w:bottom w:val="none" w:sz="0" w:space="0" w:color="auto"/>
        <w:right w:val="none" w:sz="0" w:space="0" w:color="auto"/>
      </w:divBdr>
      <w:divsChild>
        <w:div w:id="1307198191">
          <w:marLeft w:val="0"/>
          <w:marRight w:val="0"/>
          <w:marTop w:val="0"/>
          <w:marBottom w:val="0"/>
          <w:divBdr>
            <w:top w:val="none" w:sz="0" w:space="0" w:color="auto"/>
            <w:left w:val="none" w:sz="0" w:space="0" w:color="auto"/>
            <w:bottom w:val="none" w:sz="0" w:space="0" w:color="auto"/>
            <w:right w:val="none" w:sz="0" w:space="0" w:color="auto"/>
          </w:divBdr>
          <w:divsChild>
            <w:div w:id="1611821172">
              <w:marLeft w:val="0"/>
              <w:marRight w:val="0"/>
              <w:marTop w:val="0"/>
              <w:marBottom w:val="0"/>
              <w:divBdr>
                <w:top w:val="none" w:sz="0" w:space="0" w:color="auto"/>
                <w:left w:val="none" w:sz="0" w:space="0" w:color="auto"/>
                <w:bottom w:val="none" w:sz="0" w:space="0" w:color="auto"/>
                <w:right w:val="none" w:sz="0" w:space="0" w:color="auto"/>
              </w:divBdr>
              <w:divsChild>
                <w:div w:id="1132016776">
                  <w:marLeft w:val="0"/>
                  <w:marRight w:val="0"/>
                  <w:marTop w:val="0"/>
                  <w:marBottom w:val="0"/>
                  <w:divBdr>
                    <w:top w:val="none" w:sz="0" w:space="0" w:color="auto"/>
                    <w:left w:val="none" w:sz="0" w:space="0" w:color="auto"/>
                    <w:bottom w:val="none" w:sz="0" w:space="0" w:color="auto"/>
                    <w:right w:val="none" w:sz="0" w:space="0" w:color="auto"/>
                  </w:divBdr>
                  <w:divsChild>
                    <w:div w:id="227426600">
                      <w:marLeft w:val="0"/>
                      <w:marRight w:val="0"/>
                      <w:marTop w:val="0"/>
                      <w:marBottom w:val="0"/>
                      <w:divBdr>
                        <w:top w:val="none" w:sz="0" w:space="0" w:color="auto"/>
                        <w:left w:val="none" w:sz="0" w:space="0" w:color="auto"/>
                        <w:bottom w:val="none" w:sz="0" w:space="0" w:color="auto"/>
                        <w:right w:val="none" w:sz="0" w:space="0" w:color="auto"/>
                      </w:divBdr>
                      <w:divsChild>
                        <w:div w:id="1233857756">
                          <w:marLeft w:val="0"/>
                          <w:marRight w:val="0"/>
                          <w:marTop w:val="0"/>
                          <w:marBottom w:val="0"/>
                          <w:divBdr>
                            <w:top w:val="none" w:sz="0" w:space="0" w:color="auto"/>
                            <w:left w:val="none" w:sz="0" w:space="0" w:color="auto"/>
                            <w:bottom w:val="none" w:sz="0" w:space="0" w:color="auto"/>
                            <w:right w:val="none" w:sz="0" w:space="0" w:color="auto"/>
                          </w:divBdr>
                          <w:divsChild>
                            <w:div w:id="1995336924">
                              <w:marLeft w:val="0"/>
                              <w:marRight w:val="0"/>
                              <w:marTop w:val="0"/>
                              <w:marBottom w:val="0"/>
                              <w:divBdr>
                                <w:top w:val="none" w:sz="0" w:space="0" w:color="auto"/>
                                <w:left w:val="none" w:sz="0" w:space="0" w:color="auto"/>
                                <w:bottom w:val="none" w:sz="0" w:space="0" w:color="auto"/>
                                <w:right w:val="none" w:sz="0" w:space="0" w:color="auto"/>
                              </w:divBdr>
                              <w:divsChild>
                                <w:div w:id="62919507">
                                  <w:marLeft w:val="0"/>
                                  <w:marRight w:val="0"/>
                                  <w:marTop w:val="0"/>
                                  <w:marBottom w:val="0"/>
                                  <w:divBdr>
                                    <w:top w:val="none" w:sz="0" w:space="0" w:color="auto"/>
                                    <w:left w:val="none" w:sz="0" w:space="0" w:color="auto"/>
                                    <w:bottom w:val="none" w:sz="0" w:space="0" w:color="auto"/>
                                    <w:right w:val="none" w:sz="0" w:space="0" w:color="auto"/>
                                  </w:divBdr>
                                  <w:divsChild>
                                    <w:div w:id="188567307">
                                      <w:marLeft w:val="0"/>
                                      <w:marRight w:val="0"/>
                                      <w:marTop w:val="0"/>
                                      <w:marBottom w:val="0"/>
                                      <w:divBdr>
                                        <w:top w:val="none" w:sz="0" w:space="0" w:color="auto"/>
                                        <w:left w:val="none" w:sz="0" w:space="0" w:color="auto"/>
                                        <w:bottom w:val="none" w:sz="0" w:space="0" w:color="auto"/>
                                        <w:right w:val="none" w:sz="0" w:space="0" w:color="auto"/>
                                      </w:divBdr>
                                      <w:divsChild>
                                        <w:div w:id="988243855">
                                          <w:marLeft w:val="0"/>
                                          <w:marRight w:val="0"/>
                                          <w:marTop w:val="0"/>
                                          <w:marBottom w:val="0"/>
                                          <w:divBdr>
                                            <w:top w:val="none" w:sz="0" w:space="0" w:color="auto"/>
                                            <w:left w:val="none" w:sz="0" w:space="0" w:color="auto"/>
                                            <w:bottom w:val="none" w:sz="0" w:space="0" w:color="auto"/>
                                            <w:right w:val="none" w:sz="0" w:space="0" w:color="auto"/>
                                          </w:divBdr>
                                          <w:divsChild>
                                            <w:div w:id="942881668">
                                              <w:marLeft w:val="0"/>
                                              <w:marRight w:val="0"/>
                                              <w:marTop w:val="0"/>
                                              <w:marBottom w:val="0"/>
                                              <w:divBdr>
                                                <w:top w:val="none" w:sz="0" w:space="0" w:color="auto"/>
                                                <w:left w:val="none" w:sz="0" w:space="0" w:color="auto"/>
                                                <w:bottom w:val="none" w:sz="0" w:space="0" w:color="auto"/>
                                                <w:right w:val="none" w:sz="0" w:space="0" w:color="auto"/>
                                              </w:divBdr>
                                            </w:div>
                                            <w:div w:id="1082142633">
                                              <w:marLeft w:val="0"/>
                                              <w:marRight w:val="0"/>
                                              <w:marTop w:val="0"/>
                                              <w:marBottom w:val="0"/>
                                              <w:divBdr>
                                                <w:top w:val="none" w:sz="0" w:space="0" w:color="auto"/>
                                                <w:left w:val="none" w:sz="0" w:space="0" w:color="auto"/>
                                                <w:bottom w:val="none" w:sz="0" w:space="0" w:color="auto"/>
                                                <w:right w:val="none" w:sz="0" w:space="0" w:color="auto"/>
                                              </w:divBdr>
                                            </w:div>
                                            <w:div w:id="18230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4653849">
      <w:bodyDiv w:val="1"/>
      <w:marLeft w:val="0"/>
      <w:marRight w:val="0"/>
      <w:marTop w:val="0"/>
      <w:marBottom w:val="0"/>
      <w:divBdr>
        <w:top w:val="none" w:sz="0" w:space="0" w:color="auto"/>
        <w:left w:val="none" w:sz="0" w:space="0" w:color="auto"/>
        <w:bottom w:val="none" w:sz="0" w:space="0" w:color="auto"/>
        <w:right w:val="none" w:sz="0" w:space="0" w:color="auto"/>
      </w:divBdr>
      <w:divsChild>
        <w:div w:id="846479150">
          <w:marLeft w:val="0"/>
          <w:marRight w:val="0"/>
          <w:marTop w:val="150"/>
          <w:marBottom w:val="0"/>
          <w:divBdr>
            <w:top w:val="none" w:sz="0" w:space="0" w:color="auto"/>
            <w:left w:val="none" w:sz="0" w:space="0" w:color="auto"/>
            <w:bottom w:val="none" w:sz="0" w:space="0" w:color="auto"/>
            <w:right w:val="none" w:sz="0" w:space="0" w:color="auto"/>
          </w:divBdr>
          <w:divsChild>
            <w:div w:id="11864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819443">
      <w:bodyDiv w:val="1"/>
      <w:marLeft w:val="0"/>
      <w:marRight w:val="0"/>
      <w:marTop w:val="0"/>
      <w:marBottom w:val="0"/>
      <w:divBdr>
        <w:top w:val="none" w:sz="0" w:space="0" w:color="auto"/>
        <w:left w:val="none" w:sz="0" w:space="0" w:color="auto"/>
        <w:bottom w:val="none" w:sz="0" w:space="0" w:color="auto"/>
        <w:right w:val="none" w:sz="0" w:space="0" w:color="auto"/>
      </w:divBdr>
      <w:divsChild>
        <w:div w:id="666179251">
          <w:marLeft w:val="0"/>
          <w:marRight w:val="0"/>
          <w:marTop w:val="150"/>
          <w:marBottom w:val="0"/>
          <w:divBdr>
            <w:top w:val="none" w:sz="0" w:space="0" w:color="auto"/>
            <w:left w:val="none" w:sz="0" w:space="0" w:color="auto"/>
            <w:bottom w:val="none" w:sz="0" w:space="0" w:color="auto"/>
            <w:right w:val="none" w:sz="0" w:space="0" w:color="auto"/>
          </w:divBdr>
          <w:divsChild>
            <w:div w:id="173056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505797">
      <w:bodyDiv w:val="1"/>
      <w:marLeft w:val="0"/>
      <w:marRight w:val="0"/>
      <w:marTop w:val="0"/>
      <w:marBottom w:val="0"/>
      <w:divBdr>
        <w:top w:val="none" w:sz="0" w:space="0" w:color="auto"/>
        <w:left w:val="none" w:sz="0" w:space="0" w:color="auto"/>
        <w:bottom w:val="none" w:sz="0" w:space="0" w:color="auto"/>
        <w:right w:val="none" w:sz="0" w:space="0" w:color="auto"/>
      </w:divBdr>
      <w:divsChild>
        <w:div w:id="1311640219">
          <w:marLeft w:val="0"/>
          <w:marRight w:val="0"/>
          <w:marTop w:val="150"/>
          <w:marBottom w:val="0"/>
          <w:divBdr>
            <w:top w:val="none" w:sz="0" w:space="0" w:color="auto"/>
            <w:left w:val="none" w:sz="0" w:space="0" w:color="auto"/>
            <w:bottom w:val="none" w:sz="0" w:space="0" w:color="auto"/>
            <w:right w:val="none" w:sz="0" w:space="0" w:color="auto"/>
          </w:divBdr>
          <w:divsChild>
            <w:div w:id="214191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4088">
      <w:bodyDiv w:val="1"/>
      <w:marLeft w:val="0"/>
      <w:marRight w:val="0"/>
      <w:marTop w:val="0"/>
      <w:marBottom w:val="0"/>
      <w:divBdr>
        <w:top w:val="none" w:sz="0" w:space="0" w:color="auto"/>
        <w:left w:val="none" w:sz="0" w:space="0" w:color="auto"/>
        <w:bottom w:val="none" w:sz="0" w:space="0" w:color="auto"/>
        <w:right w:val="none" w:sz="0" w:space="0" w:color="auto"/>
      </w:divBdr>
      <w:divsChild>
        <w:div w:id="353456803">
          <w:marLeft w:val="0"/>
          <w:marRight w:val="0"/>
          <w:marTop w:val="150"/>
          <w:marBottom w:val="0"/>
          <w:divBdr>
            <w:top w:val="none" w:sz="0" w:space="0" w:color="auto"/>
            <w:left w:val="none" w:sz="0" w:space="0" w:color="auto"/>
            <w:bottom w:val="none" w:sz="0" w:space="0" w:color="auto"/>
            <w:right w:val="none" w:sz="0" w:space="0" w:color="auto"/>
          </w:divBdr>
          <w:divsChild>
            <w:div w:id="125779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1715">
      <w:bodyDiv w:val="1"/>
      <w:marLeft w:val="0"/>
      <w:marRight w:val="0"/>
      <w:marTop w:val="0"/>
      <w:marBottom w:val="0"/>
      <w:divBdr>
        <w:top w:val="none" w:sz="0" w:space="0" w:color="auto"/>
        <w:left w:val="none" w:sz="0" w:space="0" w:color="auto"/>
        <w:bottom w:val="none" w:sz="0" w:space="0" w:color="auto"/>
        <w:right w:val="none" w:sz="0" w:space="0" w:color="auto"/>
      </w:divBdr>
      <w:divsChild>
        <w:div w:id="55007724">
          <w:marLeft w:val="0"/>
          <w:marRight w:val="0"/>
          <w:marTop w:val="150"/>
          <w:marBottom w:val="0"/>
          <w:divBdr>
            <w:top w:val="none" w:sz="0" w:space="0" w:color="auto"/>
            <w:left w:val="none" w:sz="0" w:space="0" w:color="auto"/>
            <w:bottom w:val="none" w:sz="0" w:space="0" w:color="auto"/>
            <w:right w:val="none" w:sz="0" w:space="0" w:color="auto"/>
          </w:divBdr>
          <w:divsChild>
            <w:div w:id="102348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62270">
      <w:bodyDiv w:val="1"/>
      <w:marLeft w:val="0"/>
      <w:marRight w:val="0"/>
      <w:marTop w:val="0"/>
      <w:marBottom w:val="0"/>
      <w:divBdr>
        <w:top w:val="none" w:sz="0" w:space="0" w:color="auto"/>
        <w:left w:val="none" w:sz="0" w:space="0" w:color="auto"/>
        <w:bottom w:val="none" w:sz="0" w:space="0" w:color="auto"/>
        <w:right w:val="none" w:sz="0" w:space="0" w:color="auto"/>
      </w:divBdr>
      <w:divsChild>
        <w:div w:id="1129855493">
          <w:marLeft w:val="0"/>
          <w:marRight w:val="0"/>
          <w:marTop w:val="150"/>
          <w:marBottom w:val="0"/>
          <w:divBdr>
            <w:top w:val="none" w:sz="0" w:space="0" w:color="auto"/>
            <w:left w:val="none" w:sz="0" w:space="0" w:color="auto"/>
            <w:bottom w:val="none" w:sz="0" w:space="0" w:color="auto"/>
            <w:right w:val="none" w:sz="0" w:space="0" w:color="auto"/>
          </w:divBdr>
          <w:divsChild>
            <w:div w:id="104028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322003">
      <w:bodyDiv w:val="1"/>
      <w:marLeft w:val="0"/>
      <w:marRight w:val="0"/>
      <w:marTop w:val="0"/>
      <w:marBottom w:val="0"/>
      <w:divBdr>
        <w:top w:val="none" w:sz="0" w:space="0" w:color="auto"/>
        <w:left w:val="none" w:sz="0" w:space="0" w:color="auto"/>
        <w:bottom w:val="none" w:sz="0" w:space="0" w:color="auto"/>
        <w:right w:val="none" w:sz="0" w:space="0" w:color="auto"/>
      </w:divBdr>
      <w:divsChild>
        <w:div w:id="751436963">
          <w:marLeft w:val="0"/>
          <w:marRight w:val="0"/>
          <w:marTop w:val="150"/>
          <w:marBottom w:val="0"/>
          <w:divBdr>
            <w:top w:val="none" w:sz="0" w:space="0" w:color="auto"/>
            <w:left w:val="none" w:sz="0" w:space="0" w:color="auto"/>
            <w:bottom w:val="none" w:sz="0" w:space="0" w:color="auto"/>
            <w:right w:val="none" w:sz="0" w:space="0" w:color="auto"/>
          </w:divBdr>
          <w:divsChild>
            <w:div w:id="103299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44484">
      <w:bodyDiv w:val="1"/>
      <w:marLeft w:val="0"/>
      <w:marRight w:val="0"/>
      <w:marTop w:val="0"/>
      <w:marBottom w:val="0"/>
      <w:divBdr>
        <w:top w:val="none" w:sz="0" w:space="0" w:color="auto"/>
        <w:left w:val="none" w:sz="0" w:space="0" w:color="auto"/>
        <w:bottom w:val="none" w:sz="0" w:space="0" w:color="auto"/>
        <w:right w:val="none" w:sz="0" w:space="0" w:color="auto"/>
      </w:divBdr>
      <w:divsChild>
        <w:div w:id="420027016">
          <w:marLeft w:val="0"/>
          <w:marRight w:val="0"/>
          <w:marTop w:val="150"/>
          <w:marBottom w:val="0"/>
          <w:divBdr>
            <w:top w:val="none" w:sz="0" w:space="0" w:color="auto"/>
            <w:left w:val="none" w:sz="0" w:space="0" w:color="auto"/>
            <w:bottom w:val="none" w:sz="0" w:space="0" w:color="auto"/>
            <w:right w:val="none" w:sz="0" w:space="0" w:color="auto"/>
          </w:divBdr>
          <w:divsChild>
            <w:div w:id="86079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6374">
      <w:bodyDiv w:val="1"/>
      <w:marLeft w:val="0"/>
      <w:marRight w:val="0"/>
      <w:marTop w:val="0"/>
      <w:marBottom w:val="0"/>
      <w:divBdr>
        <w:top w:val="none" w:sz="0" w:space="0" w:color="auto"/>
        <w:left w:val="none" w:sz="0" w:space="0" w:color="auto"/>
        <w:bottom w:val="none" w:sz="0" w:space="0" w:color="auto"/>
        <w:right w:val="none" w:sz="0" w:space="0" w:color="auto"/>
      </w:divBdr>
      <w:divsChild>
        <w:div w:id="1182889658">
          <w:marLeft w:val="0"/>
          <w:marRight w:val="0"/>
          <w:marTop w:val="150"/>
          <w:marBottom w:val="0"/>
          <w:divBdr>
            <w:top w:val="none" w:sz="0" w:space="0" w:color="auto"/>
            <w:left w:val="none" w:sz="0" w:space="0" w:color="auto"/>
            <w:bottom w:val="none" w:sz="0" w:space="0" w:color="auto"/>
            <w:right w:val="none" w:sz="0" w:space="0" w:color="auto"/>
          </w:divBdr>
          <w:divsChild>
            <w:div w:id="155558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488733">
      <w:bodyDiv w:val="1"/>
      <w:marLeft w:val="0"/>
      <w:marRight w:val="0"/>
      <w:marTop w:val="0"/>
      <w:marBottom w:val="0"/>
      <w:divBdr>
        <w:top w:val="none" w:sz="0" w:space="0" w:color="auto"/>
        <w:left w:val="none" w:sz="0" w:space="0" w:color="auto"/>
        <w:bottom w:val="none" w:sz="0" w:space="0" w:color="auto"/>
        <w:right w:val="none" w:sz="0" w:space="0" w:color="auto"/>
      </w:divBdr>
      <w:divsChild>
        <w:div w:id="1961451963">
          <w:marLeft w:val="0"/>
          <w:marRight w:val="0"/>
          <w:marTop w:val="150"/>
          <w:marBottom w:val="0"/>
          <w:divBdr>
            <w:top w:val="none" w:sz="0" w:space="0" w:color="auto"/>
            <w:left w:val="none" w:sz="0" w:space="0" w:color="auto"/>
            <w:bottom w:val="none" w:sz="0" w:space="0" w:color="auto"/>
            <w:right w:val="none" w:sz="0" w:space="0" w:color="auto"/>
          </w:divBdr>
          <w:divsChild>
            <w:div w:id="127856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7582">
      <w:bodyDiv w:val="1"/>
      <w:marLeft w:val="0"/>
      <w:marRight w:val="0"/>
      <w:marTop w:val="0"/>
      <w:marBottom w:val="0"/>
      <w:divBdr>
        <w:top w:val="none" w:sz="0" w:space="0" w:color="auto"/>
        <w:left w:val="none" w:sz="0" w:space="0" w:color="auto"/>
        <w:bottom w:val="none" w:sz="0" w:space="0" w:color="auto"/>
        <w:right w:val="none" w:sz="0" w:space="0" w:color="auto"/>
      </w:divBdr>
      <w:divsChild>
        <w:div w:id="1034304846">
          <w:marLeft w:val="0"/>
          <w:marRight w:val="0"/>
          <w:marTop w:val="0"/>
          <w:marBottom w:val="0"/>
          <w:divBdr>
            <w:top w:val="none" w:sz="0" w:space="0" w:color="auto"/>
            <w:left w:val="none" w:sz="0" w:space="0" w:color="auto"/>
            <w:bottom w:val="none" w:sz="0" w:space="0" w:color="auto"/>
            <w:right w:val="none" w:sz="0" w:space="0" w:color="auto"/>
          </w:divBdr>
          <w:divsChild>
            <w:div w:id="218981565">
              <w:marLeft w:val="0"/>
              <w:marRight w:val="0"/>
              <w:marTop w:val="0"/>
              <w:marBottom w:val="0"/>
              <w:divBdr>
                <w:top w:val="single" w:sz="6" w:space="0" w:color="AEAEAE"/>
                <w:left w:val="none" w:sz="0" w:space="0" w:color="auto"/>
                <w:bottom w:val="none" w:sz="0" w:space="0" w:color="auto"/>
                <w:right w:val="none" w:sz="0" w:space="0" w:color="auto"/>
              </w:divBdr>
              <w:divsChild>
                <w:div w:id="2063139457">
                  <w:marLeft w:val="0"/>
                  <w:marRight w:val="0"/>
                  <w:marTop w:val="0"/>
                  <w:marBottom w:val="0"/>
                  <w:divBdr>
                    <w:top w:val="none" w:sz="0" w:space="0" w:color="auto"/>
                    <w:left w:val="none" w:sz="0" w:space="0" w:color="auto"/>
                    <w:bottom w:val="none" w:sz="0" w:space="0" w:color="auto"/>
                    <w:right w:val="none" w:sz="0" w:space="0" w:color="auto"/>
                  </w:divBdr>
                  <w:divsChild>
                    <w:div w:id="1581135055">
                      <w:marLeft w:val="0"/>
                      <w:marRight w:val="0"/>
                      <w:marTop w:val="0"/>
                      <w:marBottom w:val="0"/>
                      <w:divBdr>
                        <w:top w:val="single" w:sz="6" w:space="4" w:color="CCCCCC"/>
                        <w:left w:val="single" w:sz="6" w:space="4" w:color="CCCCCC"/>
                        <w:bottom w:val="single" w:sz="6" w:space="4" w:color="CCCCCC"/>
                        <w:right w:val="single" w:sz="6" w:space="4" w:color="CCCCCC"/>
                      </w:divBdr>
                      <w:divsChild>
                        <w:div w:id="337468328">
                          <w:marLeft w:val="0"/>
                          <w:marRight w:val="0"/>
                          <w:marTop w:val="180"/>
                          <w:marBottom w:val="0"/>
                          <w:divBdr>
                            <w:top w:val="none" w:sz="0" w:space="0" w:color="auto"/>
                            <w:left w:val="none" w:sz="0" w:space="0" w:color="auto"/>
                            <w:bottom w:val="none" w:sz="0" w:space="0" w:color="auto"/>
                            <w:right w:val="none" w:sz="0" w:space="0" w:color="auto"/>
                          </w:divBdr>
                          <w:divsChild>
                            <w:div w:id="2078740652">
                              <w:marLeft w:val="0"/>
                              <w:marRight w:val="225"/>
                              <w:marTop w:val="0"/>
                              <w:marBottom w:val="75"/>
                              <w:divBdr>
                                <w:top w:val="single" w:sz="6" w:space="0" w:color="CCCCCC"/>
                                <w:left w:val="none" w:sz="0" w:space="0" w:color="auto"/>
                                <w:bottom w:val="single" w:sz="6" w:space="0" w:color="CCCCCC"/>
                                <w:right w:val="none" w:sz="0" w:space="0" w:color="auto"/>
                              </w:divBdr>
                              <w:divsChild>
                                <w:div w:id="1952932697">
                                  <w:marLeft w:val="0"/>
                                  <w:marRight w:val="0"/>
                                  <w:marTop w:val="0"/>
                                  <w:marBottom w:val="0"/>
                                  <w:divBdr>
                                    <w:top w:val="none" w:sz="0" w:space="0" w:color="auto"/>
                                    <w:left w:val="none" w:sz="0" w:space="0" w:color="auto"/>
                                    <w:bottom w:val="none" w:sz="0" w:space="0" w:color="auto"/>
                                    <w:right w:val="none" w:sz="0" w:space="0" w:color="auto"/>
                                  </w:divBdr>
                                  <w:divsChild>
                                    <w:div w:id="1648364397">
                                      <w:marLeft w:val="0"/>
                                      <w:marRight w:val="0"/>
                                      <w:marTop w:val="0"/>
                                      <w:marBottom w:val="0"/>
                                      <w:divBdr>
                                        <w:top w:val="none" w:sz="0" w:space="0" w:color="auto"/>
                                        <w:left w:val="none" w:sz="0" w:space="0" w:color="auto"/>
                                        <w:bottom w:val="none" w:sz="0" w:space="0" w:color="auto"/>
                                        <w:right w:val="none" w:sz="0" w:space="0" w:color="auto"/>
                                      </w:divBdr>
                                      <w:divsChild>
                                        <w:div w:id="1035811525">
                                          <w:marLeft w:val="0"/>
                                          <w:marRight w:val="0"/>
                                          <w:marTop w:val="0"/>
                                          <w:marBottom w:val="0"/>
                                          <w:divBdr>
                                            <w:top w:val="none" w:sz="0" w:space="0" w:color="auto"/>
                                            <w:left w:val="none" w:sz="0" w:space="0" w:color="auto"/>
                                            <w:bottom w:val="none" w:sz="0" w:space="0" w:color="auto"/>
                                            <w:right w:val="none" w:sz="0" w:space="0" w:color="auto"/>
                                          </w:divBdr>
                                        </w:div>
                                        <w:div w:id="612395625">
                                          <w:marLeft w:val="0"/>
                                          <w:marRight w:val="0"/>
                                          <w:marTop w:val="0"/>
                                          <w:marBottom w:val="0"/>
                                          <w:divBdr>
                                            <w:top w:val="none" w:sz="0" w:space="0" w:color="auto"/>
                                            <w:left w:val="none" w:sz="0" w:space="0" w:color="auto"/>
                                            <w:bottom w:val="none" w:sz="0" w:space="0" w:color="auto"/>
                                            <w:right w:val="none" w:sz="0" w:space="0" w:color="auto"/>
                                          </w:divBdr>
                                        </w:div>
                                        <w:div w:id="1597052695">
                                          <w:marLeft w:val="0"/>
                                          <w:marRight w:val="0"/>
                                          <w:marTop w:val="45"/>
                                          <w:marBottom w:val="150"/>
                                          <w:divBdr>
                                            <w:top w:val="none" w:sz="0" w:space="0" w:color="auto"/>
                                            <w:left w:val="none" w:sz="0" w:space="0" w:color="auto"/>
                                            <w:bottom w:val="none" w:sz="0" w:space="0" w:color="auto"/>
                                            <w:right w:val="none" w:sz="0" w:space="0" w:color="auto"/>
                                          </w:divBdr>
                                        </w:div>
                                      </w:divsChild>
                                    </w:div>
                                    <w:div w:id="224923739">
                                      <w:marLeft w:val="0"/>
                                      <w:marRight w:val="0"/>
                                      <w:marTop w:val="0"/>
                                      <w:marBottom w:val="0"/>
                                      <w:divBdr>
                                        <w:top w:val="none" w:sz="0" w:space="0" w:color="auto"/>
                                        <w:left w:val="none" w:sz="0" w:space="0" w:color="auto"/>
                                        <w:bottom w:val="none" w:sz="0" w:space="0" w:color="auto"/>
                                        <w:right w:val="none" w:sz="0" w:space="0" w:color="auto"/>
                                      </w:divBdr>
                                      <w:divsChild>
                                        <w:div w:id="1755004362">
                                          <w:marLeft w:val="0"/>
                                          <w:marRight w:val="0"/>
                                          <w:marTop w:val="0"/>
                                          <w:marBottom w:val="0"/>
                                          <w:divBdr>
                                            <w:top w:val="none" w:sz="0" w:space="0" w:color="auto"/>
                                            <w:left w:val="none" w:sz="0" w:space="0" w:color="auto"/>
                                            <w:bottom w:val="none" w:sz="0" w:space="0" w:color="auto"/>
                                            <w:right w:val="none" w:sz="0" w:space="0" w:color="auto"/>
                                          </w:divBdr>
                                        </w:div>
                                        <w:div w:id="2143767836">
                                          <w:marLeft w:val="0"/>
                                          <w:marRight w:val="0"/>
                                          <w:marTop w:val="0"/>
                                          <w:marBottom w:val="0"/>
                                          <w:divBdr>
                                            <w:top w:val="none" w:sz="0" w:space="0" w:color="auto"/>
                                            <w:left w:val="none" w:sz="0" w:space="0" w:color="auto"/>
                                            <w:bottom w:val="none" w:sz="0" w:space="0" w:color="auto"/>
                                            <w:right w:val="none" w:sz="0" w:space="0" w:color="auto"/>
                                          </w:divBdr>
                                        </w:div>
                                        <w:div w:id="1123034685">
                                          <w:marLeft w:val="0"/>
                                          <w:marRight w:val="0"/>
                                          <w:marTop w:val="4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833982">
      <w:bodyDiv w:val="1"/>
      <w:marLeft w:val="0"/>
      <w:marRight w:val="0"/>
      <w:marTop w:val="0"/>
      <w:marBottom w:val="0"/>
      <w:divBdr>
        <w:top w:val="none" w:sz="0" w:space="0" w:color="auto"/>
        <w:left w:val="none" w:sz="0" w:space="0" w:color="auto"/>
        <w:bottom w:val="none" w:sz="0" w:space="0" w:color="auto"/>
        <w:right w:val="none" w:sz="0" w:space="0" w:color="auto"/>
      </w:divBdr>
      <w:divsChild>
        <w:div w:id="1592163069">
          <w:marLeft w:val="0"/>
          <w:marRight w:val="0"/>
          <w:marTop w:val="150"/>
          <w:marBottom w:val="0"/>
          <w:divBdr>
            <w:top w:val="none" w:sz="0" w:space="0" w:color="auto"/>
            <w:left w:val="none" w:sz="0" w:space="0" w:color="auto"/>
            <w:bottom w:val="none" w:sz="0" w:space="0" w:color="auto"/>
            <w:right w:val="none" w:sz="0" w:space="0" w:color="auto"/>
          </w:divBdr>
          <w:divsChild>
            <w:div w:id="66921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337366">
      <w:bodyDiv w:val="1"/>
      <w:marLeft w:val="0"/>
      <w:marRight w:val="0"/>
      <w:marTop w:val="0"/>
      <w:marBottom w:val="0"/>
      <w:divBdr>
        <w:top w:val="none" w:sz="0" w:space="0" w:color="auto"/>
        <w:left w:val="none" w:sz="0" w:space="0" w:color="auto"/>
        <w:bottom w:val="none" w:sz="0" w:space="0" w:color="auto"/>
        <w:right w:val="none" w:sz="0" w:space="0" w:color="auto"/>
      </w:divBdr>
      <w:divsChild>
        <w:div w:id="1211645582">
          <w:marLeft w:val="0"/>
          <w:marRight w:val="0"/>
          <w:marTop w:val="0"/>
          <w:marBottom w:val="0"/>
          <w:divBdr>
            <w:top w:val="none" w:sz="0" w:space="0" w:color="auto"/>
            <w:left w:val="none" w:sz="0" w:space="0" w:color="auto"/>
            <w:bottom w:val="none" w:sz="0" w:space="0" w:color="auto"/>
            <w:right w:val="none" w:sz="0" w:space="0" w:color="auto"/>
          </w:divBdr>
          <w:divsChild>
            <w:div w:id="154953814">
              <w:marLeft w:val="0"/>
              <w:marRight w:val="0"/>
              <w:marTop w:val="0"/>
              <w:marBottom w:val="0"/>
              <w:divBdr>
                <w:top w:val="none" w:sz="0" w:space="0" w:color="auto"/>
                <w:left w:val="none" w:sz="0" w:space="0" w:color="auto"/>
                <w:bottom w:val="none" w:sz="0" w:space="0" w:color="auto"/>
                <w:right w:val="none" w:sz="0" w:space="0" w:color="auto"/>
              </w:divBdr>
              <w:divsChild>
                <w:div w:id="1646861751">
                  <w:marLeft w:val="0"/>
                  <w:marRight w:val="0"/>
                  <w:marTop w:val="0"/>
                  <w:marBottom w:val="0"/>
                  <w:divBdr>
                    <w:top w:val="none" w:sz="0" w:space="0" w:color="auto"/>
                    <w:left w:val="none" w:sz="0" w:space="0" w:color="auto"/>
                    <w:bottom w:val="none" w:sz="0" w:space="0" w:color="auto"/>
                    <w:right w:val="none" w:sz="0" w:space="0" w:color="auto"/>
                  </w:divBdr>
                  <w:divsChild>
                    <w:div w:id="106629817">
                      <w:marLeft w:val="0"/>
                      <w:marRight w:val="0"/>
                      <w:marTop w:val="0"/>
                      <w:marBottom w:val="0"/>
                      <w:divBdr>
                        <w:top w:val="none" w:sz="0" w:space="0" w:color="auto"/>
                        <w:left w:val="none" w:sz="0" w:space="0" w:color="auto"/>
                        <w:bottom w:val="none" w:sz="0" w:space="0" w:color="auto"/>
                        <w:right w:val="none" w:sz="0" w:space="0" w:color="auto"/>
                      </w:divBdr>
                      <w:divsChild>
                        <w:div w:id="1953635543">
                          <w:marLeft w:val="0"/>
                          <w:marRight w:val="0"/>
                          <w:marTop w:val="0"/>
                          <w:marBottom w:val="0"/>
                          <w:divBdr>
                            <w:top w:val="none" w:sz="0" w:space="0" w:color="auto"/>
                            <w:left w:val="none" w:sz="0" w:space="0" w:color="auto"/>
                            <w:bottom w:val="none" w:sz="0" w:space="0" w:color="auto"/>
                            <w:right w:val="none" w:sz="0" w:space="0" w:color="auto"/>
                          </w:divBdr>
                          <w:divsChild>
                            <w:div w:id="36073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7448825">
      <w:bodyDiv w:val="1"/>
      <w:marLeft w:val="0"/>
      <w:marRight w:val="0"/>
      <w:marTop w:val="0"/>
      <w:marBottom w:val="0"/>
      <w:divBdr>
        <w:top w:val="none" w:sz="0" w:space="0" w:color="auto"/>
        <w:left w:val="none" w:sz="0" w:space="0" w:color="auto"/>
        <w:bottom w:val="none" w:sz="0" w:space="0" w:color="auto"/>
        <w:right w:val="none" w:sz="0" w:space="0" w:color="auto"/>
      </w:divBdr>
      <w:divsChild>
        <w:div w:id="148598865">
          <w:marLeft w:val="0"/>
          <w:marRight w:val="0"/>
          <w:marTop w:val="150"/>
          <w:marBottom w:val="0"/>
          <w:divBdr>
            <w:top w:val="none" w:sz="0" w:space="0" w:color="auto"/>
            <w:left w:val="none" w:sz="0" w:space="0" w:color="auto"/>
            <w:bottom w:val="none" w:sz="0" w:space="0" w:color="auto"/>
            <w:right w:val="none" w:sz="0" w:space="0" w:color="auto"/>
          </w:divBdr>
          <w:divsChild>
            <w:div w:id="88888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945675">
      <w:bodyDiv w:val="1"/>
      <w:marLeft w:val="0"/>
      <w:marRight w:val="0"/>
      <w:marTop w:val="0"/>
      <w:marBottom w:val="0"/>
      <w:divBdr>
        <w:top w:val="none" w:sz="0" w:space="0" w:color="auto"/>
        <w:left w:val="none" w:sz="0" w:space="0" w:color="auto"/>
        <w:bottom w:val="none" w:sz="0" w:space="0" w:color="auto"/>
        <w:right w:val="none" w:sz="0" w:space="0" w:color="auto"/>
      </w:divBdr>
      <w:divsChild>
        <w:div w:id="175391101">
          <w:marLeft w:val="0"/>
          <w:marRight w:val="0"/>
          <w:marTop w:val="150"/>
          <w:marBottom w:val="0"/>
          <w:divBdr>
            <w:top w:val="none" w:sz="0" w:space="0" w:color="auto"/>
            <w:left w:val="none" w:sz="0" w:space="0" w:color="auto"/>
            <w:bottom w:val="none" w:sz="0" w:space="0" w:color="auto"/>
            <w:right w:val="none" w:sz="0" w:space="0" w:color="auto"/>
          </w:divBdr>
          <w:divsChild>
            <w:div w:id="213555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952968">
      <w:bodyDiv w:val="1"/>
      <w:marLeft w:val="0"/>
      <w:marRight w:val="0"/>
      <w:marTop w:val="0"/>
      <w:marBottom w:val="0"/>
      <w:divBdr>
        <w:top w:val="none" w:sz="0" w:space="0" w:color="auto"/>
        <w:left w:val="none" w:sz="0" w:space="0" w:color="auto"/>
        <w:bottom w:val="none" w:sz="0" w:space="0" w:color="auto"/>
        <w:right w:val="none" w:sz="0" w:space="0" w:color="auto"/>
      </w:divBdr>
      <w:divsChild>
        <w:div w:id="1323851812">
          <w:marLeft w:val="0"/>
          <w:marRight w:val="0"/>
          <w:marTop w:val="150"/>
          <w:marBottom w:val="0"/>
          <w:divBdr>
            <w:top w:val="none" w:sz="0" w:space="0" w:color="auto"/>
            <w:left w:val="none" w:sz="0" w:space="0" w:color="auto"/>
            <w:bottom w:val="none" w:sz="0" w:space="0" w:color="auto"/>
            <w:right w:val="none" w:sz="0" w:space="0" w:color="auto"/>
          </w:divBdr>
          <w:divsChild>
            <w:div w:id="18410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441054">
      <w:bodyDiv w:val="1"/>
      <w:marLeft w:val="0"/>
      <w:marRight w:val="0"/>
      <w:marTop w:val="0"/>
      <w:marBottom w:val="0"/>
      <w:divBdr>
        <w:top w:val="none" w:sz="0" w:space="0" w:color="auto"/>
        <w:left w:val="none" w:sz="0" w:space="0" w:color="auto"/>
        <w:bottom w:val="none" w:sz="0" w:space="0" w:color="auto"/>
        <w:right w:val="none" w:sz="0" w:space="0" w:color="auto"/>
      </w:divBdr>
      <w:divsChild>
        <w:div w:id="1210192981">
          <w:marLeft w:val="0"/>
          <w:marRight w:val="0"/>
          <w:marTop w:val="150"/>
          <w:marBottom w:val="0"/>
          <w:divBdr>
            <w:top w:val="none" w:sz="0" w:space="0" w:color="auto"/>
            <w:left w:val="none" w:sz="0" w:space="0" w:color="auto"/>
            <w:bottom w:val="none" w:sz="0" w:space="0" w:color="auto"/>
            <w:right w:val="none" w:sz="0" w:space="0" w:color="auto"/>
          </w:divBdr>
          <w:divsChild>
            <w:div w:id="9694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794829">
      <w:bodyDiv w:val="1"/>
      <w:marLeft w:val="0"/>
      <w:marRight w:val="0"/>
      <w:marTop w:val="0"/>
      <w:marBottom w:val="0"/>
      <w:divBdr>
        <w:top w:val="none" w:sz="0" w:space="0" w:color="auto"/>
        <w:left w:val="none" w:sz="0" w:space="0" w:color="auto"/>
        <w:bottom w:val="none" w:sz="0" w:space="0" w:color="auto"/>
        <w:right w:val="none" w:sz="0" w:space="0" w:color="auto"/>
      </w:divBdr>
      <w:divsChild>
        <w:div w:id="285160692">
          <w:marLeft w:val="0"/>
          <w:marRight w:val="0"/>
          <w:marTop w:val="0"/>
          <w:marBottom w:val="0"/>
          <w:divBdr>
            <w:top w:val="none" w:sz="0" w:space="0" w:color="auto"/>
            <w:left w:val="none" w:sz="0" w:space="0" w:color="auto"/>
            <w:bottom w:val="none" w:sz="0" w:space="0" w:color="auto"/>
            <w:right w:val="none" w:sz="0" w:space="0" w:color="auto"/>
          </w:divBdr>
          <w:divsChild>
            <w:div w:id="1289122748">
              <w:marLeft w:val="0"/>
              <w:marRight w:val="0"/>
              <w:marTop w:val="0"/>
              <w:marBottom w:val="0"/>
              <w:divBdr>
                <w:top w:val="single" w:sz="6" w:space="0" w:color="AEAEAE"/>
                <w:left w:val="none" w:sz="0" w:space="0" w:color="auto"/>
                <w:bottom w:val="none" w:sz="0" w:space="0" w:color="auto"/>
                <w:right w:val="none" w:sz="0" w:space="0" w:color="auto"/>
              </w:divBdr>
              <w:divsChild>
                <w:div w:id="2109425674">
                  <w:marLeft w:val="0"/>
                  <w:marRight w:val="0"/>
                  <w:marTop w:val="0"/>
                  <w:marBottom w:val="0"/>
                  <w:divBdr>
                    <w:top w:val="none" w:sz="0" w:space="0" w:color="auto"/>
                    <w:left w:val="none" w:sz="0" w:space="0" w:color="auto"/>
                    <w:bottom w:val="none" w:sz="0" w:space="0" w:color="auto"/>
                    <w:right w:val="none" w:sz="0" w:space="0" w:color="auto"/>
                  </w:divBdr>
                  <w:divsChild>
                    <w:div w:id="755058449">
                      <w:marLeft w:val="0"/>
                      <w:marRight w:val="0"/>
                      <w:marTop w:val="0"/>
                      <w:marBottom w:val="0"/>
                      <w:divBdr>
                        <w:top w:val="single" w:sz="6" w:space="4" w:color="CCCCCC"/>
                        <w:left w:val="single" w:sz="6" w:space="4" w:color="CCCCCC"/>
                        <w:bottom w:val="single" w:sz="6" w:space="4" w:color="CCCCCC"/>
                        <w:right w:val="single" w:sz="6" w:space="4" w:color="CCCCCC"/>
                      </w:divBdr>
                      <w:divsChild>
                        <w:div w:id="2102143026">
                          <w:marLeft w:val="0"/>
                          <w:marRight w:val="0"/>
                          <w:marTop w:val="180"/>
                          <w:marBottom w:val="0"/>
                          <w:divBdr>
                            <w:top w:val="none" w:sz="0" w:space="0" w:color="auto"/>
                            <w:left w:val="none" w:sz="0" w:space="0" w:color="auto"/>
                            <w:bottom w:val="none" w:sz="0" w:space="0" w:color="auto"/>
                            <w:right w:val="none" w:sz="0" w:space="0" w:color="auto"/>
                          </w:divBdr>
                          <w:divsChild>
                            <w:div w:id="713652302">
                              <w:marLeft w:val="0"/>
                              <w:marRight w:val="225"/>
                              <w:marTop w:val="0"/>
                              <w:marBottom w:val="75"/>
                              <w:divBdr>
                                <w:top w:val="single" w:sz="6" w:space="0" w:color="CCCCCC"/>
                                <w:left w:val="none" w:sz="0" w:space="0" w:color="auto"/>
                                <w:bottom w:val="single" w:sz="6" w:space="0" w:color="CCCCCC"/>
                                <w:right w:val="none" w:sz="0" w:space="0" w:color="auto"/>
                              </w:divBdr>
                              <w:divsChild>
                                <w:div w:id="273447395">
                                  <w:marLeft w:val="0"/>
                                  <w:marRight w:val="0"/>
                                  <w:marTop w:val="0"/>
                                  <w:marBottom w:val="0"/>
                                  <w:divBdr>
                                    <w:top w:val="none" w:sz="0" w:space="0" w:color="auto"/>
                                    <w:left w:val="none" w:sz="0" w:space="0" w:color="auto"/>
                                    <w:bottom w:val="none" w:sz="0" w:space="0" w:color="auto"/>
                                    <w:right w:val="none" w:sz="0" w:space="0" w:color="auto"/>
                                  </w:divBdr>
                                  <w:divsChild>
                                    <w:div w:id="1039864166">
                                      <w:marLeft w:val="0"/>
                                      <w:marRight w:val="0"/>
                                      <w:marTop w:val="0"/>
                                      <w:marBottom w:val="0"/>
                                      <w:divBdr>
                                        <w:top w:val="none" w:sz="0" w:space="0" w:color="auto"/>
                                        <w:left w:val="none" w:sz="0" w:space="0" w:color="auto"/>
                                        <w:bottom w:val="none" w:sz="0" w:space="0" w:color="auto"/>
                                        <w:right w:val="none" w:sz="0" w:space="0" w:color="auto"/>
                                      </w:divBdr>
                                      <w:divsChild>
                                        <w:div w:id="992106342">
                                          <w:marLeft w:val="0"/>
                                          <w:marRight w:val="0"/>
                                          <w:marTop w:val="0"/>
                                          <w:marBottom w:val="0"/>
                                          <w:divBdr>
                                            <w:top w:val="none" w:sz="0" w:space="0" w:color="auto"/>
                                            <w:left w:val="none" w:sz="0" w:space="0" w:color="auto"/>
                                            <w:bottom w:val="none" w:sz="0" w:space="0" w:color="auto"/>
                                            <w:right w:val="none" w:sz="0" w:space="0" w:color="auto"/>
                                          </w:divBdr>
                                        </w:div>
                                        <w:div w:id="1980721918">
                                          <w:marLeft w:val="0"/>
                                          <w:marRight w:val="0"/>
                                          <w:marTop w:val="0"/>
                                          <w:marBottom w:val="0"/>
                                          <w:divBdr>
                                            <w:top w:val="none" w:sz="0" w:space="0" w:color="auto"/>
                                            <w:left w:val="none" w:sz="0" w:space="0" w:color="auto"/>
                                            <w:bottom w:val="none" w:sz="0" w:space="0" w:color="auto"/>
                                            <w:right w:val="none" w:sz="0" w:space="0" w:color="auto"/>
                                          </w:divBdr>
                                        </w:div>
                                        <w:div w:id="1240671873">
                                          <w:marLeft w:val="0"/>
                                          <w:marRight w:val="0"/>
                                          <w:marTop w:val="4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6798691">
      <w:bodyDiv w:val="1"/>
      <w:marLeft w:val="0"/>
      <w:marRight w:val="0"/>
      <w:marTop w:val="0"/>
      <w:marBottom w:val="0"/>
      <w:divBdr>
        <w:top w:val="none" w:sz="0" w:space="0" w:color="auto"/>
        <w:left w:val="none" w:sz="0" w:space="0" w:color="auto"/>
        <w:bottom w:val="none" w:sz="0" w:space="0" w:color="auto"/>
        <w:right w:val="none" w:sz="0" w:space="0" w:color="auto"/>
      </w:divBdr>
      <w:divsChild>
        <w:div w:id="1054239665">
          <w:marLeft w:val="0"/>
          <w:marRight w:val="0"/>
          <w:marTop w:val="0"/>
          <w:marBottom w:val="0"/>
          <w:divBdr>
            <w:top w:val="none" w:sz="0" w:space="0" w:color="auto"/>
            <w:left w:val="none" w:sz="0" w:space="0" w:color="auto"/>
            <w:bottom w:val="none" w:sz="0" w:space="0" w:color="auto"/>
            <w:right w:val="none" w:sz="0" w:space="0" w:color="auto"/>
          </w:divBdr>
          <w:divsChild>
            <w:div w:id="208693644">
              <w:marLeft w:val="0"/>
              <w:marRight w:val="0"/>
              <w:marTop w:val="0"/>
              <w:marBottom w:val="0"/>
              <w:divBdr>
                <w:top w:val="single" w:sz="6" w:space="0" w:color="AEAEAE"/>
                <w:left w:val="none" w:sz="0" w:space="0" w:color="auto"/>
                <w:bottom w:val="none" w:sz="0" w:space="0" w:color="auto"/>
                <w:right w:val="none" w:sz="0" w:space="0" w:color="auto"/>
              </w:divBdr>
              <w:divsChild>
                <w:div w:id="2026590070">
                  <w:marLeft w:val="0"/>
                  <w:marRight w:val="0"/>
                  <w:marTop w:val="0"/>
                  <w:marBottom w:val="0"/>
                  <w:divBdr>
                    <w:top w:val="none" w:sz="0" w:space="0" w:color="auto"/>
                    <w:left w:val="none" w:sz="0" w:space="0" w:color="auto"/>
                    <w:bottom w:val="none" w:sz="0" w:space="0" w:color="auto"/>
                    <w:right w:val="none" w:sz="0" w:space="0" w:color="auto"/>
                  </w:divBdr>
                  <w:divsChild>
                    <w:div w:id="1701977824">
                      <w:marLeft w:val="0"/>
                      <w:marRight w:val="0"/>
                      <w:marTop w:val="0"/>
                      <w:marBottom w:val="0"/>
                      <w:divBdr>
                        <w:top w:val="single" w:sz="6" w:space="4" w:color="CCCCCC"/>
                        <w:left w:val="single" w:sz="6" w:space="4" w:color="CCCCCC"/>
                        <w:bottom w:val="single" w:sz="6" w:space="4" w:color="CCCCCC"/>
                        <w:right w:val="single" w:sz="6" w:space="4" w:color="CCCCCC"/>
                      </w:divBdr>
                      <w:divsChild>
                        <w:div w:id="1708869950">
                          <w:marLeft w:val="0"/>
                          <w:marRight w:val="0"/>
                          <w:marTop w:val="180"/>
                          <w:marBottom w:val="0"/>
                          <w:divBdr>
                            <w:top w:val="none" w:sz="0" w:space="0" w:color="auto"/>
                            <w:left w:val="none" w:sz="0" w:space="0" w:color="auto"/>
                            <w:bottom w:val="none" w:sz="0" w:space="0" w:color="auto"/>
                            <w:right w:val="none" w:sz="0" w:space="0" w:color="auto"/>
                          </w:divBdr>
                          <w:divsChild>
                            <w:div w:id="1356662594">
                              <w:marLeft w:val="0"/>
                              <w:marRight w:val="225"/>
                              <w:marTop w:val="0"/>
                              <w:marBottom w:val="75"/>
                              <w:divBdr>
                                <w:top w:val="single" w:sz="6" w:space="0" w:color="CCCCCC"/>
                                <w:left w:val="none" w:sz="0" w:space="0" w:color="auto"/>
                                <w:bottom w:val="single" w:sz="6" w:space="0" w:color="CCCCCC"/>
                                <w:right w:val="none" w:sz="0" w:space="0" w:color="auto"/>
                              </w:divBdr>
                              <w:divsChild>
                                <w:div w:id="1711689519">
                                  <w:marLeft w:val="0"/>
                                  <w:marRight w:val="0"/>
                                  <w:marTop w:val="0"/>
                                  <w:marBottom w:val="0"/>
                                  <w:divBdr>
                                    <w:top w:val="none" w:sz="0" w:space="0" w:color="auto"/>
                                    <w:left w:val="none" w:sz="0" w:space="0" w:color="auto"/>
                                    <w:bottom w:val="none" w:sz="0" w:space="0" w:color="auto"/>
                                    <w:right w:val="none" w:sz="0" w:space="0" w:color="auto"/>
                                  </w:divBdr>
                                  <w:divsChild>
                                    <w:div w:id="24989667">
                                      <w:marLeft w:val="0"/>
                                      <w:marRight w:val="0"/>
                                      <w:marTop w:val="0"/>
                                      <w:marBottom w:val="0"/>
                                      <w:divBdr>
                                        <w:top w:val="none" w:sz="0" w:space="0" w:color="auto"/>
                                        <w:left w:val="none" w:sz="0" w:space="0" w:color="auto"/>
                                        <w:bottom w:val="none" w:sz="0" w:space="0" w:color="auto"/>
                                        <w:right w:val="none" w:sz="0" w:space="0" w:color="auto"/>
                                      </w:divBdr>
                                      <w:divsChild>
                                        <w:div w:id="1547990767">
                                          <w:marLeft w:val="0"/>
                                          <w:marRight w:val="0"/>
                                          <w:marTop w:val="0"/>
                                          <w:marBottom w:val="0"/>
                                          <w:divBdr>
                                            <w:top w:val="none" w:sz="0" w:space="0" w:color="auto"/>
                                            <w:left w:val="none" w:sz="0" w:space="0" w:color="auto"/>
                                            <w:bottom w:val="none" w:sz="0" w:space="0" w:color="auto"/>
                                            <w:right w:val="none" w:sz="0" w:space="0" w:color="auto"/>
                                          </w:divBdr>
                                        </w:div>
                                        <w:div w:id="1410730233">
                                          <w:marLeft w:val="0"/>
                                          <w:marRight w:val="0"/>
                                          <w:marTop w:val="0"/>
                                          <w:marBottom w:val="0"/>
                                          <w:divBdr>
                                            <w:top w:val="none" w:sz="0" w:space="0" w:color="auto"/>
                                            <w:left w:val="none" w:sz="0" w:space="0" w:color="auto"/>
                                            <w:bottom w:val="none" w:sz="0" w:space="0" w:color="auto"/>
                                            <w:right w:val="none" w:sz="0" w:space="0" w:color="auto"/>
                                          </w:divBdr>
                                        </w:div>
                                        <w:div w:id="1088774387">
                                          <w:marLeft w:val="0"/>
                                          <w:marRight w:val="0"/>
                                          <w:marTop w:val="4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4183994">
      <w:bodyDiv w:val="1"/>
      <w:marLeft w:val="0"/>
      <w:marRight w:val="0"/>
      <w:marTop w:val="0"/>
      <w:marBottom w:val="0"/>
      <w:divBdr>
        <w:top w:val="none" w:sz="0" w:space="0" w:color="auto"/>
        <w:left w:val="none" w:sz="0" w:space="0" w:color="auto"/>
        <w:bottom w:val="none" w:sz="0" w:space="0" w:color="auto"/>
        <w:right w:val="none" w:sz="0" w:space="0" w:color="auto"/>
      </w:divBdr>
      <w:divsChild>
        <w:div w:id="1364329098">
          <w:marLeft w:val="0"/>
          <w:marRight w:val="0"/>
          <w:marTop w:val="150"/>
          <w:marBottom w:val="0"/>
          <w:divBdr>
            <w:top w:val="none" w:sz="0" w:space="0" w:color="auto"/>
            <w:left w:val="none" w:sz="0" w:space="0" w:color="auto"/>
            <w:bottom w:val="none" w:sz="0" w:space="0" w:color="auto"/>
            <w:right w:val="none" w:sz="0" w:space="0" w:color="auto"/>
          </w:divBdr>
          <w:divsChild>
            <w:div w:id="147628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762534">
      <w:bodyDiv w:val="1"/>
      <w:marLeft w:val="0"/>
      <w:marRight w:val="0"/>
      <w:marTop w:val="0"/>
      <w:marBottom w:val="0"/>
      <w:divBdr>
        <w:top w:val="none" w:sz="0" w:space="0" w:color="auto"/>
        <w:left w:val="none" w:sz="0" w:space="0" w:color="auto"/>
        <w:bottom w:val="none" w:sz="0" w:space="0" w:color="auto"/>
        <w:right w:val="none" w:sz="0" w:space="0" w:color="auto"/>
      </w:divBdr>
      <w:divsChild>
        <w:div w:id="1549105484">
          <w:marLeft w:val="0"/>
          <w:marRight w:val="0"/>
          <w:marTop w:val="0"/>
          <w:marBottom w:val="0"/>
          <w:divBdr>
            <w:top w:val="none" w:sz="0" w:space="0" w:color="auto"/>
            <w:left w:val="none" w:sz="0" w:space="0" w:color="auto"/>
            <w:bottom w:val="none" w:sz="0" w:space="0" w:color="auto"/>
            <w:right w:val="none" w:sz="0" w:space="0" w:color="auto"/>
          </w:divBdr>
          <w:divsChild>
            <w:div w:id="891228781">
              <w:marLeft w:val="0"/>
              <w:marRight w:val="0"/>
              <w:marTop w:val="0"/>
              <w:marBottom w:val="0"/>
              <w:divBdr>
                <w:top w:val="single" w:sz="6" w:space="0" w:color="AEAEAE"/>
                <w:left w:val="none" w:sz="0" w:space="0" w:color="auto"/>
                <w:bottom w:val="none" w:sz="0" w:space="0" w:color="auto"/>
                <w:right w:val="none" w:sz="0" w:space="0" w:color="auto"/>
              </w:divBdr>
              <w:divsChild>
                <w:div w:id="174997623">
                  <w:marLeft w:val="0"/>
                  <w:marRight w:val="0"/>
                  <w:marTop w:val="0"/>
                  <w:marBottom w:val="0"/>
                  <w:divBdr>
                    <w:top w:val="none" w:sz="0" w:space="0" w:color="auto"/>
                    <w:left w:val="none" w:sz="0" w:space="0" w:color="auto"/>
                    <w:bottom w:val="none" w:sz="0" w:space="0" w:color="auto"/>
                    <w:right w:val="none" w:sz="0" w:space="0" w:color="auto"/>
                  </w:divBdr>
                  <w:divsChild>
                    <w:div w:id="667096042">
                      <w:marLeft w:val="0"/>
                      <w:marRight w:val="0"/>
                      <w:marTop w:val="0"/>
                      <w:marBottom w:val="0"/>
                      <w:divBdr>
                        <w:top w:val="single" w:sz="6" w:space="4" w:color="CCCCCC"/>
                        <w:left w:val="single" w:sz="6" w:space="4" w:color="CCCCCC"/>
                        <w:bottom w:val="single" w:sz="6" w:space="4" w:color="CCCCCC"/>
                        <w:right w:val="single" w:sz="6" w:space="4" w:color="CCCCCC"/>
                      </w:divBdr>
                      <w:divsChild>
                        <w:div w:id="667709969">
                          <w:marLeft w:val="0"/>
                          <w:marRight w:val="0"/>
                          <w:marTop w:val="180"/>
                          <w:marBottom w:val="0"/>
                          <w:divBdr>
                            <w:top w:val="none" w:sz="0" w:space="0" w:color="auto"/>
                            <w:left w:val="none" w:sz="0" w:space="0" w:color="auto"/>
                            <w:bottom w:val="none" w:sz="0" w:space="0" w:color="auto"/>
                            <w:right w:val="none" w:sz="0" w:space="0" w:color="auto"/>
                          </w:divBdr>
                          <w:divsChild>
                            <w:div w:id="1027559571">
                              <w:marLeft w:val="0"/>
                              <w:marRight w:val="225"/>
                              <w:marTop w:val="0"/>
                              <w:marBottom w:val="75"/>
                              <w:divBdr>
                                <w:top w:val="single" w:sz="6" w:space="0" w:color="CCCCCC"/>
                                <w:left w:val="none" w:sz="0" w:space="0" w:color="auto"/>
                                <w:bottom w:val="single" w:sz="6" w:space="0" w:color="CCCCCC"/>
                                <w:right w:val="none" w:sz="0" w:space="0" w:color="auto"/>
                              </w:divBdr>
                              <w:divsChild>
                                <w:div w:id="567963093">
                                  <w:marLeft w:val="0"/>
                                  <w:marRight w:val="0"/>
                                  <w:marTop w:val="0"/>
                                  <w:marBottom w:val="0"/>
                                  <w:divBdr>
                                    <w:top w:val="none" w:sz="0" w:space="0" w:color="auto"/>
                                    <w:left w:val="none" w:sz="0" w:space="0" w:color="auto"/>
                                    <w:bottom w:val="none" w:sz="0" w:space="0" w:color="auto"/>
                                    <w:right w:val="none" w:sz="0" w:space="0" w:color="auto"/>
                                  </w:divBdr>
                                  <w:divsChild>
                                    <w:div w:id="930818812">
                                      <w:marLeft w:val="0"/>
                                      <w:marRight w:val="0"/>
                                      <w:marTop w:val="0"/>
                                      <w:marBottom w:val="0"/>
                                      <w:divBdr>
                                        <w:top w:val="none" w:sz="0" w:space="0" w:color="auto"/>
                                        <w:left w:val="none" w:sz="0" w:space="0" w:color="auto"/>
                                        <w:bottom w:val="none" w:sz="0" w:space="0" w:color="auto"/>
                                        <w:right w:val="none" w:sz="0" w:space="0" w:color="auto"/>
                                      </w:divBdr>
                                      <w:divsChild>
                                        <w:div w:id="436363804">
                                          <w:marLeft w:val="0"/>
                                          <w:marRight w:val="0"/>
                                          <w:marTop w:val="0"/>
                                          <w:marBottom w:val="0"/>
                                          <w:divBdr>
                                            <w:top w:val="none" w:sz="0" w:space="0" w:color="auto"/>
                                            <w:left w:val="none" w:sz="0" w:space="0" w:color="auto"/>
                                            <w:bottom w:val="none" w:sz="0" w:space="0" w:color="auto"/>
                                            <w:right w:val="none" w:sz="0" w:space="0" w:color="auto"/>
                                          </w:divBdr>
                                        </w:div>
                                        <w:div w:id="2049527514">
                                          <w:marLeft w:val="0"/>
                                          <w:marRight w:val="0"/>
                                          <w:marTop w:val="0"/>
                                          <w:marBottom w:val="0"/>
                                          <w:divBdr>
                                            <w:top w:val="none" w:sz="0" w:space="0" w:color="auto"/>
                                            <w:left w:val="none" w:sz="0" w:space="0" w:color="auto"/>
                                            <w:bottom w:val="none" w:sz="0" w:space="0" w:color="auto"/>
                                            <w:right w:val="none" w:sz="0" w:space="0" w:color="auto"/>
                                          </w:divBdr>
                                        </w:div>
                                        <w:div w:id="311328278">
                                          <w:marLeft w:val="0"/>
                                          <w:marRight w:val="0"/>
                                          <w:marTop w:val="4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r.com/blogs/12-california-views/post/43966-san-franciscos-tallest-building-to-install-innovative-water-recycling-syste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SJB</dc:creator>
  <cp:lastModifiedBy>SJB</cp:lastModifiedBy>
  <cp:revision>4</cp:revision>
  <dcterms:created xsi:type="dcterms:W3CDTF">2018-02-13T22:55:00Z</dcterms:created>
  <dcterms:modified xsi:type="dcterms:W3CDTF">2018-02-13T22:57:00Z</dcterms:modified>
</cp:coreProperties>
</file>